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21" w:rsidRPr="00BC7DD7" w:rsidRDefault="00740F37" w:rsidP="00740F37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BC7DD7">
        <w:rPr>
          <w:b/>
          <w:sz w:val="28"/>
          <w:szCs w:val="28"/>
        </w:rPr>
        <w:t xml:space="preserve">                                                 </w:t>
      </w:r>
      <w:r w:rsidR="00254F60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7DD7">
        <w:rPr>
          <w:b/>
          <w:sz w:val="28"/>
          <w:szCs w:val="28"/>
        </w:rPr>
        <w:t xml:space="preserve">                             </w:t>
      </w:r>
    </w:p>
    <w:p w:rsidR="00B37021" w:rsidRDefault="00B37021">
      <w:pPr>
        <w:jc w:val="center"/>
        <w:rPr>
          <w:b/>
          <w:sz w:val="32"/>
          <w:szCs w:val="32"/>
        </w:rPr>
      </w:pPr>
      <w:r>
        <w:rPr>
          <w:b/>
          <w:szCs w:val="28"/>
        </w:rPr>
        <w:t xml:space="preserve"> </w:t>
      </w:r>
      <w:r>
        <w:rPr>
          <w:b/>
          <w:sz w:val="32"/>
          <w:szCs w:val="32"/>
        </w:rPr>
        <w:t>Совет депутатов муниципального образования</w:t>
      </w:r>
      <w:r>
        <w:rPr>
          <w:b/>
          <w:sz w:val="32"/>
          <w:szCs w:val="32"/>
        </w:rPr>
        <w:br/>
      </w:r>
      <w:r w:rsidR="00BC7DD7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Кисельнинское сельское поселение</w:t>
      </w:r>
      <w:r w:rsidR="00BC7DD7">
        <w:rPr>
          <w:b/>
          <w:sz w:val="32"/>
          <w:szCs w:val="32"/>
        </w:rPr>
        <w:t>»</w:t>
      </w:r>
    </w:p>
    <w:p w:rsidR="00B37021" w:rsidRDefault="00B370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Волховского муниципального района </w:t>
      </w:r>
      <w:r>
        <w:rPr>
          <w:b/>
          <w:sz w:val="32"/>
          <w:szCs w:val="32"/>
        </w:rPr>
        <w:br/>
        <w:t>Ленинградской области</w:t>
      </w:r>
    </w:p>
    <w:p w:rsidR="00B37021" w:rsidRDefault="00B3702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третьего созыва</w:t>
      </w:r>
    </w:p>
    <w:p w:rsidR="00B37021" w:rsidRDefault="00B37021">
      <w:pPr>
        <w:shd w:val="clear" w:color="auto" w:fill="FFFFFF"/>
        <w:jc w:val="center"/>
        <w:rPr>
          <w:b/>
          <w:sz w:val="28"/>
          <w:szCs w:val="28"/>
        </w:rPr>
      </w:pPr>
    </w:p>
    <w:p w:rsidR="00B37021" w:rsidRDefault="00B3702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РЕШЕНИЕ</w:t>
      </w:r>
    </w:p>
    <w:p w:rsidR="00793F63" w:rsidRDefault="00793F63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37021" w:rsidRPr="00740F37" w:rsidRDefault="00BC7DD7" w:rsidP="00BC7DD7">
      <w:pPr>
        <w:shd w:val="clear" w:color="auto" w:fill="FFFFFF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r w:rsidR="00B37021" w:rsidRPr="00740F37">
        <w:rPr>
          <w:sz w:val="28"/>
          <w:szCs w:val="28"/>
          <w:u w:val="single"/>
        </w:rPr>
        <w:t xml:space="preserve">от </w:t>
      </w:r>
      <w:r w:rsidR="00740F37" w:rsidRPr="00740F37">
        <w:rPr>
          <w:sz w:val="28"/>
          <w:szCs w:val="28"/>
          <w:u w:val="single"/>
        </w:rPr>
        <w:t xml:space="preserve">24 декабря </w:t>
      </w:r>
      <w:r w:rsidR="002A2E98" w:rsidRPr="00740F37">
        <w:rPr>
          <w:sz w:val="28"/>
          <w:szCs w:val="28"/>
          <w:u w:val="single"/>
        </w:rPr>
        <w:t>201</w:t>
      </w:r>
      <w:r w:rsidR="00A67C64" w:rsidRPr="00740F37">
        <w:rPr>
          <w:sz w:val="28"/>
          <w:szCs w:val="28"/>
          <w:u w:val="single"/>
        </w:rPr>
        <w:t>8</w:t>
      </w:r>
      <w:r w:rsidR="00B37021" w:rsidRPr="00740F37">
        <w:rPr>
          <w:sz w:val="28"/>
          <w:szCs w:val="28"/>
          <w:u w:val="single"/>
        </w:rPr>
        <w:t xml:space="preserve">  года    № </w:t>
      </w:r>
      <w:r w:rsidR="00740F37" w:rsidRPr="00740F37">
        <w:rPr>
          <w:sz w:val="28"/>
          <w:szCs w:val="28"/>
          <w:u w:val="single"/>
        </w:rPr>
        <w:t>36</w:t>
      </w:r>
    </w:p>
    <w:p w:rsidR="00BC7DD7" w:rsidRDefault="00BC7DD7" w:rsidP="00BC7DD7">
      <w:pPr>
        <w:shd w:val="clear" w:color="auto" w:fill="FFFFFF"/>
        <w:rPr>
          <w:b/>
          <w:bCs/>
          <w:sz w:val="28"/>
          <w:szCs w:val="28"/>
        </w:rPr>
      </w:pPr>
    </w:p>
    <w:p w:rsidR="001153E4" w:rsidRPr="008824CE" w:rsidRDefault="00352087" w:rsidP="00BC7DD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52087">
        <w:rPr>
          <w:b/>
          <w:sz w:val="28"/>
          <w:szCs w:val="28"/>
        </w:rPr>
        <w:t>О</w:t>
      </w:r>
      <w:r w:rsidR="001153E4">
        <w:rPr>
          <w:b/>
          <w:sz w:val="28"/>
          <w:szCs w:val="28"/>
        </w:rPr>
        <w:t>б</w:t>
      </w:r>
      <w:r w:rsidRPr="00352087">
        <w:rPr>
          <w:b/>
          <w:color w:val="000000"/>
          <w:sz w:val="28"/>
          <w:szCs w:val="28"/>
        </w:rPr>
        <w:t xml:space="preserve"> утверждении </w:t>
      </w:r>
      <w:r w:rsidR="008824CE">
        <w:rPr>
          <w:b/>
          <w:color w:val="000000"/>
          <w:sz w:val="28"/>
          <w:szCs w:val="28"/>
        </w:rPr>
        <w:t>порядка и условий приватизации муниципального имущества</w:t>
      </w:r>
      <w:r w:rsidRPr="00352087">
        <w:rPr>
          <w:b/>
          <w:sz w:val="28"/>
          <w:szCs w:val="28"/>
        </w:rPr>
        <w:t xml:space="preserve"> </w:t>
      </w:r>
    </w:p>
    <w:p w:rsidR="00B37021" w:rsidRPr="008824CE" w:rsidRDefault="00352087" w:rsidP="00BC7DD7">
      <w:pPr>
        <w:shd w:val="clear" w:color="auto" w:fill="FFFFFF"/>
        <w:jc w:val="center"/>
        <w:rPr>
          <w:b/>
          <w:sz w:val="28"/>
          <w:szCs w:val="28"/>
        </w:rPr>
      </w:pPr>
      <w:r w:rsidRPr="00352087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>«</w:t>
      </w:r>
      <w:r w:rsidRPr="00352087">
        <w:rPr>
          <w:b/>
          <w:sz w:val="28"/>
          <w:szCs w:val="28"/>
        </w:rPr>
        <w:t>Кисельнинское сельское поселение</w:t>
      </w:r>
      <w:r>
        <w:rPr>
          <w:b/>
          <w:sz w:val="28"/>
          <w:szCs w:val="28"/>
        </w:rPr>
        <w:t>»</w:t>
      </w:r>
      <w:r w:rsidRPr="00352087">
        <w:rPr>
          <w:b/>
          <w:sz w:val="28"/>
          <w:szCs w:val="28"/>
        </w:rPr>
        <w:t xml:space="preserve"> Волховского муни</w:t>
      </w:r>
      <w:r w:rsidR="001153E4">
        <w:rPr>
          <w:b/>
          <w:sz w:val="28"/>
          <w:szCs w:val="28"/>
        </w:rPr>
        <w:t>ципального района Ленинградской</w:t>
      </w:r>
      <w:r w:rsidRPr="00352087">
        <w:rPr>
          <w:b/>
          <w:sz w:val="28"/>
          <w:szCs w:val="28"/>
        </w:rPr>
        <w:t xml:space="preserve"> области</w:t>
      </w:r>
      <w:r w:rsidR="008824CE">
        <w:rPr>
          <w:b/>
          <w:color w:val="000000"/>
          <w:sz w:val="28"/>
          <w:szCs w:val="28"/>
        </w:rPr>
        <w:t xml:space="preserve"> на</w:t>
      </w:r>
      <w:r w:rsidR="008824CE">
        <w:rPr>
          <w:b/>
          <w:sz w:val="28"/>
          <w:szCs w:val="28"/>
        </w:rPr>
        <w:t xml:space="preserve"> 201</w:t>
      </w:r>
      <w:r w:rsidR="00B83491">
        <w:rPr>
          <w:b/>
          <w:sz w:val="28"/>
          <w:szCs w:val="28"/>
        </w:rPr>
        <w:t>8-2019</w:t>
      </w:r>
      <w:r w:rsidR="008824CE">
        <w:rPr>
          <w:b/>
          <w:sz w:val="28"/>
          <w:szCs w:val="28"/>
        </w:rPr>
        <w:t xml:space="preserve"> год</w:t>
      </w:r>
      <w:r w:rsidR="00B83491">
        <w:rPr>
          <w:b/>
          <w:sz w:val="28"/>
          <w:szCs w:val="28"/>
        </w:rPr>
        <w:t>а</w:t>
      </w:r>
    </w:p>
    <w:p w:rsidR="00B37021" w:rsidRDefault="00B3702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352087" w:rsidRPr="00961197" w:rsidRDefault="001153E4" w:rsidP="00BC7DD7">
      <w:pPr>
        <w:shd w:val="clear" w:color="auto" w:fill="FFFFFF"/>
        <w:ind w:firstLine="4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</w:t>
      </w:r>
      <w:r w:rsidR="00B83491">
        <w:rPr>
          <w:sz w:val="28"/>
          <w:szCs w:val="28"/>
          <w:lang w:eastAsia="ru-RU"/>
        </w:rPr>
        <w:t xml:space="preserve"> </w:t>
      </w:r>
      <w:r w:rsidR="002A2E98" w:rsidRPr="002A2E98">
        <w:rPr>
          <w:sz w:val="28"/>
          <w:szCs w:val="28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21.12.2001 №</w:t>
      </w:r>
      <w:r>
        <w:rPr>
          <w:sz w:val="28"/>
          <w:szCs w:val="28"/>
          <w:lang w:eastAsia="ru-RU"/>
        </w:rPr>
        <w:t xml:space="preserve"> </w:t>
      </w:r>
      <w:r w:rsidR="002A2E98" w:rsidRPr="002A2E98">
        <w:rPr>
          <w:sz w:val="28"/>
          <w:szCs w:val="28"/>
          <w:lang w:eastAsia="ru-RU"/>
        </w:rPr>
        <w:t xml:space="preserve">178-ФЗ «О приватизации государственного и муниципального имущества», Уставом муниципального образования </w:t>
      </w:r>
      <w:r w:rsidR="00793F63">
        <w:rPr>
          <w:sz w:val="28"/>
          <w:szCs w:val="28"/>
          <w:lang w:eastAsia="ru-RU"/>
        </w:rPr>
        <w:t>«Кисельнинс</w:t>
      </w:r>
      <w:r w:rsidR="00352087">
        <w:rPr>
          <w:sz w:val="28"/>
          <w:szCs w:val="28"/>
          <w:lang w:eastAsia="ru-RU"/>
        </w:rPr>
        <w:t>кое</w:t>
      </w:r>
      <w:r w:rsidR="002A2E98" w:rsidRPr="002A2E98">
        <w:rPr>
          <w:sz w:val="28"/>
          <w:szCs w:val="28"/>
          <w:lang w:eastAsia="ru-RU"/>
        </w:rPr>
        <w:t xml:space="preserve"> сельское поселение</w:t>
      </w:r>
      <w:r w:rsidR="00352087">
        <w:rPr>
          <w:sz w:val="28"/>
          <w:szCs w:val="28"/>
          <w:lang w:eastAsia="ru-RU"/>
        </w:rPr>
        <w:t>»</w:t>
      </w:r>
      <w:r w:rsidR="002A2E98" w:rsidRPr="002A2E98">
        <w:rPr>
          <w:sz w:val="28"/>
          <w:szCs w:val="28"/>
          <w:lang w:eastAsia="ru-RU"/>
        </w:rPr>
        <w:t xml:space="preserve"> </w:t>
      </w:r>
      <w:r w:rsidR="00352087">
        <w:rPr>
          <w:sz w:val="28"/>
          <w:szCs w:val="28"/>
          <w:lang w:eastAsia="ru-RU"/>
        </w:rPr>
        <w:t>Волховского</w:t>
      </w:r>
      <w:r w:rsidR="002A2E98" w:rsidRPr="002A2E98">
        <w:rPr>
          <w:sz w:val="28"/>
          <w:szCs w:val="28"/>
          <w:lang w:eastAsia="ru-RU"/>
        </w:rPr>
        <w:t xml:space="preserve"> муниципального района Ленинградской области, </w:t>
      </w:r>
      <w:r w:rsidR="00352087">
        <w:rPr>
          <w:sz w:val="28"/>
          <w:szCs w:val="28"/>
        </w:rPr>
        <w:t>Положением о порядке управления и распоряжения муниципальным имуществом в муниципальном образовании «Кисельнинское сельское поселение» Волховского муниципального района Ленинградской области</w:t>
      </w:r>
      <w:r w:rsidR="002A2E98" w:rsidRPr="002A2E98">
        <w:rPr>
          <w:sz w:val="28"/>
          <w:szCs w:val="28"/>
          <w:lang w:eastAsia="ru-RU"/>
        </w:rPr>
        <w:t xml:space="preserve">, утвержденным решением совета депутатов МО </w:t>
      </w:r>
      <w:r w:rsidR="00352087">
        <w:rPr>
          <w:sz w:val="28"/>
          <w:szCs w:val="28"/>
          <w:lang w:eastAsia="ru-RU"/>
        </w:rPr>
        <w:t>Кисельнинское</w:t>
      </w:r>
      <w:r w:rsidR="002A2E98" w:rsidRPr="002A2E98">
        <w:rPr>
          <w:sz w:val="28"/>
          <w:szCs w:val="28"/>
          <w:lang w:eastAsia="ru-RU"/>
        </w:rPr>
        <w:t xml:space="preserve"> СП </w:t>
      </w:r>
      <w:r w:rsidR="00C15F04">
        <w:rPr>
          <w:sz w:val="28"/>
          <w:szCs w:val="28"/>
        </w:rPr>
        <w:t>от 23 декабря  2014</w:t>
      </w:r>
      <w:r w:rsidR="00352087" w:rsidRPr="00352087">
        <w:rPr>
          <w:sz w:val="28"/>
          <w:szCs w:val="28"/>
        </w:rPr>
        <w:t xml:space="preserve"> года  № 27</w:t>
      </w:r>
      <w:r>
        <w:rPr>
          <w:sz w:val="28"/>
          <w:szCs w:val="28"/>
        </w:rPr>
        <w:t>,</w:t>
      </w:r>
      <w:r w:rsidRPr="001153E4">
        <w:rPr>
          <w:sz w:val="28"/>
          <w:szCs w:val="28"/>
        </w:rPr>
        <w:t xml:space="preserve"> </w:t>
      </w:r>
      <w:r w:rsidR="00793F63">
        <w:rPr>
          <w:sz w:val="28"/>
          <w:szCs w:val="28"/>
        </w:rPr>
        <w:t xml:space="preserve">Совет депутатов  МО </w:t>
      </w:r>
      <w:r>
        <w:rPr>
          <w:sz w:val="28"/>
          <w:szCs w:val="28"/>
        </w:rPr>
        <w:t>К</w:t>
      </w:r>
      <w:r w:rsidR="00793F63">
        <w:rPr>
          <w:sz w:val="28"/>
          <w:szCs w:val="28"/>
        </w:rPr>
        <w:t>исельнинское СП</w:t>
      </w:r>
      <w:r>
        <w:rPr>
          <w:sz w:val="28"/>
          <w:szCs w:val="28"/>
        </w:rPr>
        <w:t xml:space="preserve"> Волховского муниципального района Лен</w:t>
      </w:r>
      <w:r w:rsidR="00961197">
        <w:rPr>
          <w:sz w:val="28"/>
          <w:szCs w:val="28"/>
        </w:rPr>
        <w:t>инградской области</w:t>
      </w:r>
      <w:r w:rsidR="00BC7DD7">
        <w:rPr>
          <w:sz w:val="28"/>
          <w:szCs w:val="28"/>
        </w:rPr>
        <w:t xml:space="preserve"> </w:t>
      </w:r>
      <w:r w:rsidR="00BC7DD7">
        <w:rPr>
          <w:b/>
          <w:bCs/>
          <w:sz w:val="28"/>
          <w:szCs w:val="28"/>
        </w:rPr>
        <w:t>р</w:t>
      </w:r>
      <w:r w:rsidR="00961197">
        <w:rPr>
          <w:b/>
          <w:bCs/>
          <w:sz w:val="28"/>
          <w:szCs w:val="28"/>
        </w:rPr>
        <w:t>ешил:</w:t>
      </w:r>
    </w:p>
    <w:p w:rsidR="002A2E98" w:rsidRPr="008824CE" w:rsidRDefault="002A2E98" w:rsidP="00B83491">
      <w:pPr>
        <w:numPr>
          <w:ilvl w:val="0"/>
          <w:numId w:val="4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2A2E98">
        <w:rPr>
          <w:sz w:val="28"/>
          <w:szCs w:val="28"/>
          <w:lang w:eastAsia="ru-RU"/>
        </w:rPr>
        <w:t xml:space="preserve">Утвердить </w:t>
      </w:r>
      <w:r w:rsidR="008824CE" w:rsidRPr="008824CE">
        <w:rPr>
          <w:color w:val="000000"/>
          <w:sz w:val="28"/>
          <w:szCs w:val="28"/>
        </w:rPr>
        <w:t>порядок</w:t>
      </w:r>
      <w:r w:rsidR="008824CE">
        <w:rPr>
          <w:color w:val="000000"/>
          <w:sz w:val="28"/>
          <w:szCs w:val="28"/>
        </w:rPr>
        <w:t xml:space="preserve"> и условия</w:t>
      </w:r>
      <w:r w:rsidR="008824CE" w:rsidRPr="008824CE">
        <w:rPr>
          <w:color w:val="000000"/>
          <w:sz w:val="28"/>
          <w:szCs w:val="28"/>
        </w:rPr>
        <w:t xml:space="preserve"> приватизации муниципального имущества</w:t>
      </w:r>
      <w:r w:rsidR="008824CE" w:rsidRPr="008824CE">
        <w:rPr>
          <w:sz w:val="28"/>
          <w:szCs w:val="28"/>
        </w:rPr>
        <w:t xml:space="preserve"> </w:t>
      </w:r>
      <w:r w:rsidR="008824CE">
        <w:rPr>
          <w:sz w:val="28"/>
          <w:szCs w:val="28"/>
        </w:rPr>
        <w:t>(далее - Порядок)</w:t>
      </w:r>
      <w:r w:rsidR="008824CE">
        <w:rPr>
          <w:color w:val="000000"/>
          <w:sz w:val="28"/>
          <w:szCs w:val="28"/>
        </w:rPr>
        <w:t xml:space="preserve"> </w:t>
      </w:r>
      <w:r w:rsidRPr="008824CE">
        <w:rPr>
          <w:sz w:val="28"/>
          <w:szCs w:val="28"/>
          <w:lang w:eastAsia="ru-RU"/>
        </w:rPr>
        <w:t xml:space="preserve">муниципального образования </w:t>
      </w:r>
      <w:r w:rsidR="00BC7DD7">
        <w:rPr>
          <w:sz w:val="28"/>
          <w:szCs w:val="28"/>
          <w:lang w:eastAsia="ru-RU"/>
        </w:rPr>
        <w:t>«Кисельнинс</w:t>
      </w:r>
      <w:r w:rsidR="00A26692" w:rsidRPr="008824CE">
        <w:rPr>
          <w:sz w:val="28"/>
          <w:szCs w:val="28"/>
          <w:lang w:eastAsia="ru-RU"/>
        </w:rPr>
        <w:t>кое</w:t>
      </w:r>
      <w:r w:rsidRPr="008824CE">
        <w:rPr>
          <w:sz w:val="28"/>
          <w:szCs w:val="28"/>
          <w:lang w:eastAsia="ru-RU"/>
        </w:rPr>
        <w:t xml:space="preserve"> сельское поселение</w:t>
      </w:r>
      <w:r w:rsidR="00A26692" w:rsidRPr="008824CE">
        <w:rPr>
          <w:sz w:val="28"/>
          <w:szCs w:val="28"/>
          <w:lang w:eastAsia="ru-RU"/>
        </w:rPr>
        <w:t>»</w:t>
      </w:r>
      <w:r w:rsidRPr="008824CE">
        <w:rPr>
          <w:sz w:val="28"/>
          <w:szCs w:val="28"/>
          <w:lang w:eastAsia="ru-RU"/>
        </w:rPr>
        <w:t xml:space="preserve"> </w:t>
      </w:r>
      <w:r w:rsidR="00A26692" w:rsidRPr="008824CE">
        <w:rPr>
          <w:sz w:val="28"/>
          <w:szCs w:val="28"/>
          <w:lang w:eastAsia="ru-RU"/>
        </w:rPr>
        <w:t>Волхов</w:t>
      </w:r>
      <w:r w:rsidRPr="008824CE">
        <w:rPr>
          <w:sz w:val="28"/>
          <w:szCs w:val="28"/>
          <w:lang w:eastAsia="ru-RU"/>
        </w:rPr>
        <w:t>ского муниципального района Ленинградской области на 201</w:t>
      </w:r>
      <w:r w:rsidR="00B83491">
        <w:rPr>
          <w:sz w:val="28"/>
          <w:szCs w:val="28"/>
          <w:lang w:eastAsia="ru-RU"/>
        </w:rPr>
        <w:t>8-2019</w:t>
      </w:r>
      <w:r w:rsidR="008824CE" w:rsidRPr="008824CE">
        <w:rPr>
          <w:sz w:val="28"/>
          <w:szCs w:val="28"/>
          <w:lang w:eastAsia="ru-RU"/>
        </w:rPr>
        <w:t xml:space="preserve"> год</w:t>
      </w:r>
      <w:r w:rsidR="00B83491">
        <w:rPr>
          <w:sz w:val="28"/>
          <w:szCs w:val="28"/>
          <w:lang w:eastAsia="ru-RU"/>
        </w:rPr>
        <w:t>а</w:t>
      </w:r>
      <w:r w:rsidR="008824CE" w:rsidRPr="008824CE">
        <w:rPr>
          <w:sz w:val="28"/>
          <w:szCs w:val="28"/>
          <w:lang w:eastAsia="ru-RU"/>
        </w:rPr>
        <w:t xml:space="preserve"> согласно </w:t>
      </w:r>
      <w:r w:rsidRPr="008824CE">
        <w:rPr>
          <w:sz w:val="28"/>
          <w:szCs w:val="28"/>
          <w:lang w:eastAsia="ru-RU"/>
        </w:rPr>
        <w:t>Приложени</w:t>
      </w:r>
      <w:r w:rsidR="008824CE" w:rsidRPr="008824CE">
        <w:rPr>
          <w:sz w:val="28"/>
          <w:szCs w:val="28"/>
          <w:lang w:eastAsia="ru-RU"/>
        </w:rPr>
        <w:t>ю</w:t>
      </w:r>
      <w:r w:rsidRPr="008824CE">
        <w:rPr>
          <w:sz w:val="28"/>
          <w:szCs w:val="28"/>
          <w:lang w:eastAsia="ru-RU"/>
        </w:rPr>
        <w:t>.</w:t>
      </w:r>
    </w:p>
    <w:p w:rsidR="00793F63" w:rsidRDefault="00793F63" w:rsidP="00B83491">
      <w:pPr>
        <w:numPr>
          <w:ilvl w:val="0"/>
          <w:numId w:val="4"/>
        </w:numPr>
        <w:shd w:val="clear" w:color="auto" w:fill="FFFFFF"/>
        <w:suppressAutoHyphens w:val="0"/>
        <w:ind w:left="284" w:hanging="284"/>
        <w:jc w:val="both"/>
        <w:textAlignment w:val="baseline"/>
        <w:rPr>
          <w:sz w:val="28"/>
          <w:szCs w:val="28"/>
        </w:rPr>
      </w:pPr>
      <w:r w:rsidRPr="00793F63">
        <w:rPr>
          <w:sz w:val="28"/>
          <w:szCs w:val="28"/>
        </w:rPr>
        <w:t xml:space="preserve">Настоящее решение вступает в силу на следующий день после его официального опубликования в газете "Волховские огни" и подлежит размещению на официальном сайте МО Кисельнинское СП  </w:t>
      </w:r>
      <w:hyperlink r:id="rId6" w:history="1">
        <w:r w:rsidRPr="00793F63">
          <w:rPr>
            <w:rStyle w:val="a3"/>
            <w:sz w:val="28"/>
            <w:szCs w:val="28"/>
          </w:rPr>
          <w:t>www.кисельня.рф</w:t>
        </w:r>
      </w:hyperlink>
      <w:r w:rsidRPr="00793F63">
        <w:rPr>
          <w:sz w:val="28"/>
          <w:szCs w:val="28"/>
        </w:rPr>
        <w:t xml:space="preserve"> </w:t>
      </w:r>
      <w:r w:rsidRPr="00793F63">
        <w:rPr>
          <w:sz w:val="28"/>
          <w:szCs w:val="28"/>
          <w:u w:val="single"/>
        </w:rPr>
        <w:t xml:space="preserve"> </w:t>
      </w:r>
      <w:r w:rsidRPr="00793F63">
        <w:rPr>
          <w:sz w:val="28"/>
          <w:szCs w:val="28"/>
        </w:rPr>
        <w:t xml:space="preserve"> </w:t>
      </w:r>
    </w:p>
    <w:p w:rsidR="00BC1374" w:rsidRDefault="00793F63" w:rsidP="00793F63">
      <w:pPr>
        <w:shd w:val="clear" w:color="auto" w:fill="FFFFFF"/>
        <w:suppressAutoHyphens w:val="0"/>
        <w:ind w:left="284" w:hanging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3. Решение Совета депутатов МО </w:t>
      </w:r>
      <w:r w:rsidR="00BC1374" w:rsidRPr="00793F63">
        <w:rPr>
          <w:sz w:val="28"/>
          <w:szCs w:val="28"/>
        </w:rPr>
        <w:t>К</w:t>
      </w:r>
      <w:r>
        <w:rPr>
          <w:sz w:val="28"/>
          <w:szCs w:val="28"/>
        </w:rPr>
        <w:t>исельнинское СП</w:t>
      </w:r>
      <w:r w:rsidR="00BC1374" w:rsidRPr="00793F63">
        <w:rPr>
          <w:sz w:val="28"/>
          <w:szCs w:val="28"/>
        </w:rPr>
        <w:t xml:space="preserve"> Волховского </w:t>
      </w:r>
      <w:r w:rsidR="00BC1374">
        <w:rPr>
          <w:sz w:val="28"/>
          <w:szCs w:val="28"/>
        </w:rPr>
        <w:t xml:space="preserve">муниципального района Ленинградской области </w:t>
      </w:r>
      <w:r w:rsidR="00B83491">
        <w:rPr>
          <w:sz w:val="28"/>
          <w:szCs w:val="28"/>
        </w:rPr>
        <w:t>о</w:t>
      </w:r>
      <w:r w:rsidR="00B83491" w:rsidRPr="00B83491">
        <w:rPr>
          <w:sz w:val="28"/>
          <w:szCs w:val="28"/>
        </w:rPr>
        <w:t>т 14 ноября 2016 года  № 42</w:t>
      </w:r>
      <w:r w:rsidR="00B83491">
        <w:rPr>
          <w:sz w:val="28"/>
          <w:szCs w:val="28"/>
        </w:rPr>
        <w:t>«</w:t>
      </w:r>
      <w:r w:rsidR="00B83491" w:rsidRPr="00B83491">
        <w:rPr>
          <w:sz w:val="28"/>
          <w:szCs w:val="28"/>
        </w:rPr>
        <w:t>Об утверждении порядка и условий приватизации муниципального имущества муниципального образования «Кисельнинское сельское поселение» Волховского муниципального района Ленинградской области на 2017 год</w:t>
      </w:r>
      <w:r w:rsidR="00B83491">
        <w:rPr>
          <w:sz w:val="28"/>
          <w:szCs w:val="28"/>
        </w:rPr>
        <w:t xml:space="preserve">» </w:t>
      </w:r>
      <w:r w:rsidR="002F007B">
        <w:rPr>
          <w:sz w:val="28"/>
          <w:szCs w:val="28"/>
        </w:rPr>
        <w:t>считать утратившим силу.</w:t>
      </w:r>
    </w:p>
    <w:p w:rsidR="004A58D3" w:rsidRDefault="002F007B" w:rsidP="00793F63">
      <w:pPr>
        <w:pStyle w:val="a5"/>
        <w:shd w:val="clear" w:color="auto" w:fill="FFFFFF"/>
        <w:tabs>
          <w:tab w:val="left" w:pos="2281"/>
        </w:tabs>
        <w:spacing w:after="0"/>
        <w:ind w:right="1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A58D3">
        <w:rPr>
          <w:sz w:val="28"/>
          <w:szCs w:val="28"/>
        </w:rPr>
        <w:t>.</w:t>
      </w:r>
      <w:r w:rsidR="00961197">
        <w:rPr>
          <w:sz w:val="28"/>
          <w:szCs w:val="28"/>
        </w:rPr>
        <w:t xml:space="preserve"> </w:t>
      </w:r>
      <w:r w:rsidR="004A58D3">
        <w:rPr>
          <w:sz w:val="28"/>
          <w:szCs w:val="28"/>
        </w:rPr>
        <w:t>К</w:t>
      </w:r>
      <w:r w:rsidR="00BA3708">
        <w:rPr>
          <w:sz w:val="28"/>
          <w:szCs w:val="28"/>
        </w:rPr>
        <w:t xml:space="preserve">онтроль </w:t>
      </w:r>
      <w:r w:rsidR="00793F63">
        <w:rPr>
          <w:sz w:val="28"/>
          <w:szCs w:val="28"/>
        </w:rPr>
        <w:t xml:space="preserve"> </w:t>
      </w:r>
      <w:r w:rsidR="00BA3708">
        <w:rPr>
          <w:sz w:val="28"/>
          <w:szCs w:val="28"/>
        </w:rPr>
        <w:t xml:space="preserve">за </w:t>
      </w:r>
      <w:r w:rsidR="00793F63">
        <w:rPr>
          <w:sz w:val="28"/>
          <w:szCs w:val="28"/>
        </w:rPr>
        <w:t xml:space="preserve"> </w:t>
      </w:r>
      <w:r w:rsidR="00BA3708">
        <w:rPr>
          <w:sz w:val="28"/>
          <w:szCs w:val="28"/>
        </w:rPr>
        <w:t>исполнением</w:t>
      </w:r>
      <w:r w:rsidR="00793F63">
        <w:rPr>
          <w:sz w:val="28"/>
          <w:szCs w:val="28"/>
        </w:rPr>
        <w:t xml:space="preserve"> </w:t>
      </w:r>
      <w:r w:rsidR="00BA3708">
        <w:rPr>
          <w:sz w:val="28"/>
          <w:szCs w:val="28"/>
        </w:rPr>
        <w:t xml:space="preserve"> настоящего </w:t>
      </w:r>
      <w:r w:rsidR="00793F63">
        <w:rPr>
          <w:sz w:val="28"/>
          <w:szCs w:val="28"/>
        </w:rPr>
        <w:t xml:space="preserve"> </w:t>
      </w:r>
      <w:r w:rsidR="00BA3708">
        <w:rPr>
          <w:sz w:val="28"/>
          <w:szCs w:val="28"/>
        </w:rPr>
        <w:t>решения</w:t>
      </w:r>
      <w:r w:rsidR="00793F63">
        <w:rPr>
          <w:sz w:val="28"/>
          <w:szCs w:val="28"/>
        </w:rPr>
        <w:t xml:space="preserve"> </w:t>
      </w:r>
      <w:r w:rsidR="00BA3708">
        <w:rPr>
          <w:sz w:val="28"/>
          <w:szCs w:val="28"/>
        </w:rPr>
        <w:t xml:space="preserve"> возложить</w:t>
      </w:r>
      <w:r w:rsidR="00793F63">
        <w:rPr>
          <w:sz w:val="28"/>
          <w:szCs w:val="28"/>
        </w:rPr>
        <w:t xml:space="preserve"> </w:t>
      </w:r>
      <w:r w:rsidR="00BA3708">
        <w:rPr>
          <w:sz w:val="28"/>
          <w:szCs w:val="28"/>
        </w:rPr>
        <w:t xml:space="preserve"> н</w:t>
      </w:r>
      <w:r w:rsidR="00571B1D">
        <w:rPr>
          <w:sz w:val="28"/>
          <w:szCs w:val="28"/>
        </w:rPr>
        <w:t xml:space="preserve">а </w:t>
      </w:r>
      <w:r w:rsidR="00793F63">
        <w:rPr>
          <w:sz w:val="28"/>
          <w:szCs w:val="28"/>
        </w:rPr>
        <w:t xml:space="preserve">   </w:t>
      </w:r>
      <w:r w:rsidR="00571B1D">
        <w:rPr>
          <w:sz w:val="28"/>
          <w:szCs w:val="28"/>
        </w:rPr>
        <w:t>п</w:t>
      </w:r>
      <w:r w:rsidR="00BA3708">
        <w:rPr>
          <w:sz w:val="28"/>
          <w:szCs w:val="28"/>
        </w:rPr>
        <w:t xml:space="preserve">остоянную </w:t>
      </w:r>
      <w:r w:rsidR="004A58D3">
        <w:rPr>
          <w:sz w:val="28"/>
          <w:szCs w:val="28"/>
        </w:rPr>
        <w:t xml:space="preserve"> </w:t>
      </w:r>
    </w:p>
    <w:p w:rsidR="00BA3708" w:rsidRDefault="00E1112D" w:rsidP="00793F63">
      <w:pPr>
        <w:pStyle w:val="a5"/>
        <w:shd w:val="clear" w:color="auto" w:fill="FFFFFF"/>
        <w:tabs>
          <w:tab w:val="left" w:pos="2281"/>
        </w:tabs>
        <w:spacing w:after="0"/>
        <w:ind w:right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A3708">
        <w:rPr>
          <w:sz w:val="28"/>
          <w:szCs w:val="28"/>
        </w:rPr>
        <w:t xml:space="preserve">депутатскую комиссию по </w:t>
      </w:r>
      <w:r w:rsidR="00B83491" w:rsidRPr="00B83491">
        <w:rPr>
          <w:sz w:val="28"/>
          <w:szCs w:val="28"/>
        </w:rPr>
        <w:t>бюджету, налогам и экономическим вопросам</w:t>
      </w:r>
      <w:r w:rsidR="00BA3708">
        <w:rPr>
          <w:sz w:val="28"/>
          <w:szCs w:val="28"/>
        </w:rPr>
        <w:t>.</w:t>
      </w:r>
    </w:p>
    <w:p w:rsidR="00E1112D" w:rsidRDefault="00E1112D" w:rsidP="00DB30ED">
      <w:pPr>
        <w:pStyle w:val="a5"/>
        <w:shd w:val="clear" w:color="auto" w:fill="FFFFFF"/>
        <w:spacing w:after="0"/>
        <w:ind w:left="20"/>
        <w:rPr>
          <w:sz w:val="28"/>
          <w:szCs w:val="28"/>
        </w:rPr>
      </w:pPr>
    </w:p>
    <w:p w:rsidR="00DB30ED" w:rsidRDefault="00DB30ED" w:rsidP="00DB30ED">
      <w:pPr>
        <w:pStyle w:val="a5"/>
        <w:shd w:val="clear" w:color="auto" w:fill="FFFFFF"/>
        <w:spacing w:after="0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DB30ED" w:rsidRDefault="00E1112D" w:rsidP="00DB30ED">
      <w:pPr>
        <w:pStyle w:val="a5"/>
        <w:shd w:val="clear" w:color="auto" w:fill="FFFFFF"/>
        <w:spacing w:after="0"/>
        <w:ind w:left="20"/>
        <w:rPr>
          <w:color w:val="444444"/>
          <w:sz w:val="28"/>
          <w:szCs w:val="28"/>
        </w:rPr>
      </w:pPr>
      <w:r>
        <w:rPr>
          <w:sz w:val="28"/>
          <w:szCs w:val="28"/>
        </w:rPr>
        <w:t>«</w:t>
      </w:r>
      <w:r w:rsidR="00DB30ED">
        <w:rPr>
          <w:sz w:val="28"/>
          <w:szCs w:val="28"/>
        </w:rPr>
        <w:t>Кисельнинское сельское поселение</w:t>
      </w:r>
      <w:r>
        <w:rPr>
          <w:sz w:val="28"/>
          <w:szCs w:val="28"/>
        </w:rPr>
        <w:t>»</w:t>
      </w:r>
      <w:r w:rsidR="00DB30ED">
        <w:rPr>
          <w:sz w:val="28"/>
          <w:szCs w:val="28"/>
        </w:rPr>
        <w:t xml:space="preserve">                              </w:t>
      </w:r>
      <w:r w:rsidR="00B83491">
        <w:rPr>
          <w:sz w:val="28"/>
          <w:szCs w:val="28"/>
        </w:rPr>
        <w:t xml:space="preserve">            </w:t>
      </w:r>
      <w:r w:rsidR="00DB30ED">
        <w:rPr>
          <w:sz w:val="28"/>
          <w:szCs w:val="28"/>
        </w:rPr>
        <w:t xml:space="preserve">       О.В. Аверьянов</w:t>
      </w:r>
    </w:p>
    <w:p w:rsidR="00DB30ED" w:rsidRDefault="00DE3A0F" w:rsidP="002A2E98">
      <w:pPr>
        <w:shd w:val="clear" w:color="auto" w:fill="FFFFFF"/>
        <w:spacing w:after="390"/>
        <w:jc w:val="right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 1</w:t>
      </w:r>
    </w:p>
    <w:p w:rsidR="00DB30ED" w:rsidRPr="00DE3A0F" w:rsidRDefault="0038605E" w:rsidP="00DE3A0F">
      <w:pPr>
        <w:shd w:val="clear" w:color="auto" w:fill="FFFFFF"/>
        <w:spacing w:after="390"/>
        <w:jc w:val="right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УТВЕРЖДЕНО</w:t>
      </w:r>
      <w:r w:rsidR="002A2E98" w:rsidRPr="002A2E98">
        <w:rPr>
          <w:sz w:val="28"/>
          <w:szCs w:val="28"/>
          <w:lang w:eastAsia="ru-RU"/>
        </w:rPr>
        <w:br/>
        <w:t>решением совета депутатов</w:t>
      </w:r>
      <w:r w:rsidR="002A2E98" w:rsidRPr="002A2E98">
        <w:rPr>
          <w:sz w:val="28"/>
          <w:szCs w:val="28"/>
          <w:lang w:eastAsia="ru-RU"/>
        </w:rPr>
        <w:br/>
        <w:t xml:space="preserve">МО </w:t>
      </w:r>
      <w:r w:rsidR="001153E4">
        <w:rPr>
          <w:sz w:val="28"/>
          <w:szCs w:val="28"/>
          <w:lang w:eastAsia="ru-RU"/>
        </w:rPr>
        <w:t>Кисельнинское</w:t>
      </w:r>
      <w:r w:rsidR="002A2E98" w:rsidRPr="002A2E98">
        <w:rPr>
          <w:sz w:val="28"/>
          <w:szCs w:val="28"/>
          <w:lang w:eastAsia="ru-RU"/>
        </w:rPr>
        <w:t xml:space="preserve"> СП</w:t>
      </w:r>
      <w:r w:rsidR="002A2E98" w:rsidRPr="002A2E98">
        <w:rPr>
          <w:sz w:val="28"/>
          <w:szCs w:val="28"/>
          <w:lang w:eastAsia="ru-RU"/>
        </w:rPr>
        <w:br/>
        <w:t xml:space="preserve">от </w:t>
      </w:r>
      <w:r w:rsidR="00740F37">
        <w:rPr>
          <w:sz w:val="28"/>
          <w:szCs w:val="28"/>
          <w:lang w:eastAsia="ru-RU"/>
        </w:rPr>
        <w:t xml:space="preserve">24 декабря </w:t>
      </w:r>
      <w:r w:rsidR="001153E4">
        <w:rPr>
          <w:sz w:val="28"/>
          <w:szCs w:val="28"/>
          <w:lang w:eastAsia="ru-RU"/>
        </w:rPr>
        <w:t>201</w:t>
      </w:r>
      <w:r w:rsidR="00B83491">
        <w:rPr>
          <w:sz w:val="28"/>
          <w:szCs w:val="28"/>
          <w:lang w:eastAsia="ru-RU"/>
        </w:rPr>
        <w:t>8</w:t>
      </w:r>
      <w:r w:rsidR="002A2E98" w:rsidRPr="002A2E98">
        <w:rPr>
          <w:sz w:val="28"/>
          <w:szCs w:val="28"/>
          <w:lang w:eastAsia="ru-RU"/>
        </w:rPr>
        <w:t xml:space="preserve"> года № </w:t>
      </w:r>
      <w:r w:rsidR="00740F37">
        <w:rPr>
          <w:sz w:val="28"/>
          <w:szCs w:val="28"/>
          <w:lang w:eastAsia="ru-RU"/>
        </w:rPr>
        <w:t>36</w:t>
      </w:r>
      <w:r w:rsidR="002A2E98" w:rsidRPr="002A2E98">
        <w:rPr>
          <w:sz w:val="28"/>
          <w:szCs w:val="28"/>
          <w:lang w:eastAsia="ru-RU"/>
        </w:rPr>
        <w:br/>
      </w:r>
    </w:p>
    <w:p w:rsidR="00B83491" w:rsidRDefault="00DE3A0F" w:rsidP="00DE3A0F">
      <w:pPr>
        <w:shd w:val="clear" w:color="auto" w:fill="FFFFFF"/>
        <w:jc w:val="center"/>
        <w:textAlignment w:val="baseline"/>
        <w:rPr>
          <w:b/>
          <w:sz w:val="28"/>
          <w:szCs w:val="28"/>
          <w:lang w:eastAsia="ru-RU"/>
        </w:rPr>
      </w:pPr>
      <w:r w:rsidRPr="00DE3A0F">
        <w:rPr>
          <w:b/>
          <w:color w:val="000000"/>
          <w:sz w:val="28"/>
          <w:szCs w:val="28"/>
        </w:rPr>
        <w:t>Порядок и условия приватизации муниципального имущества</w:t>
      </w:r>
      <w:r w:rsidRPr="00DE3A0F">
        <w:rPr>
          <w:b/>
          <w:sz w:val="28"/>
          <w:szCs w:val="28"/>
        </w:rPr>
        <w:t xml:space="preserve"> </w:t>
      </w:r>
      <w:r w:rsidRPr="00DE3A0F">
        <w:rPr>
          <w:b/>
          <w:sz w:val="28"/>
          <w:szCs w:val="28"/>
          <w:lang w:eastAsia="ru-RU"/>
        </w:rPr>
        <w:t>муниц</w:t>
      </w:r>
      <w:r w:rsidR="006B53E2">
        <w:rPr>
          <w:b/>
          <w:sz w:val="28"/>
          <w:szCs w:val="28"/>
          <w:lang w:eastAsia="ru-RU"/>
        </w:rPr>
        <w:t>ипального образования «Кисельни</w:t>
      </w:r>
      <w:r w:rsidRPr="00DE3A0F">
        <w:rPr>
          <w:b/>
          <w:sz w:val="28"/>
          <w:szCs w:val="28"/>
          <w:lang w:eastAsia="ru-RU"/>
        </w:rPr>
        <w:t>н</w:t>
      </w:r>
      <w:r w:rsidR="006B53E2">
        <w:rPr>
          <w:b/>
          <w:sz w:val="28"/>
          <w:szCs w:val="28"/>
          <w:lang w:eastAsia="ru-RU"/>
        </w:rPr>
        <w:t>с</w:t>
      </w:r>
      <w:r w:rsidRPr="00DE3A0F">
        <w:rPr>
          <w:b/>
          <w:sz w:val="28"/>
          <w:szCs w:val="28"/>
          <w:lang w:eastAsia="ru-RU"/>
        </w:rPr>
        <w:t xml:space="preserve">кое сельское поселение» Волховского муниципального района Ленинградской области </w:t>
      </w:r>
    </w:p>
    <w:p w:rsidR="001153E4" w:rsidRPr="00DE3A0F" w:rsidRDefault="00DE3A0F" w:rsidP="00DE3A0F">
      <w:pPr>
        <w:shd w:val="clear" w:color="auto" w:fill="FFFFFF"/>
        <w:jc w:val="center"/>
        <w:textAlignment w:val="baseline"/>
        <w:rPr>
          <w:b/>
          <w:sz w:val="28"/>
          <w:szCs w:val="28"/>
          <w:lang w:eastAsia="ru-RU"/>
        </w:rPr>
      </w:pPr>
      <w:r w:rsidRPr="00DE3A0F">
        <w:rPr>
          <w:b/>
          <w:sz w:val="28"/>
          <w:szCs w:val="28"/>
          <w:lang w:eastAsia="ru-RU"/>
        </w:rPr>
        <w:t>на 201</w:t>
      </w:r>
      <w:r w:rsidR="00B83491">
        <w:rPr>
          <w:b/>
          <w:sz w:val="28"/>
          <w:szCs w:val="28"/>
          <w:lang w:eastAsia="ru-RU"/>
        </w:rPr>
        <w:t>8-2019</w:t>
      </w:r>
      <w:r w:rsidRPr="00DE3A0F">
        <w:rPr>
          <w:b/>
          <w:sz w:val="28"/>
          <w:szCs w:val="28"/>
          <w:lang w:eastAsia="ru-RU"/>
        </w:rPr>
        <w:t xml:space="preserve"> год</w:t>
      </w:r>
      <w:r w:rsidR="00B83491">
        <w:rPr>
          <w:b/>
          <w:sz w:val="28"/>
          <w:szCs w:val="28"/>
          <w:lang w:eastAsia="ru-RU"/>
        </w:rPr>
        <w:t>ы</w:t>
      </w:r>
      <w:r w:rsidR="001153E4" w:rsidRPr="00DE3A0F">
        <w:rPr>
          <w:b/>
          <w:sz w:val="28"/>
          <w:szCs w:val="28"/>
          <w:lang w:eastAsia="ru-RU"/>
        </w:rPr>
        <w:t xml:space="preserve"> </w:t>
      </w:r>
    </w:p>
    <w:p w:rsidR="001153E4" w:rsidRPr="001153E4" w:rsidRDefault="001153E4" w:rsidP="001153E4">
      <w:pPr>
        <w:shd w:val="clear" w:color="auto" w:fill="FFFFFF"/>
        <w:jc w:val="center"/>
        <w:textAlignment w:val="baseline"/>
        <w:rPr>
          <w:b/>
          <w:sz w:val="28"/>
          <w:szCs w:val="28"/>
          <w:lang w:eastAsia="ru-RU"/>
        </w:rPr>
      </w:pPr>
    </w:p>
    <w:p w:rsidR="002A2E98" w:rsidRPr="002A2E98" w:rsidRDefault="002A2E98" w:rsidP="002A2E98">
      <w:pPr>
        <w:shd w:val="clear" w:color="auto" w:fill="FFFFFF"/>
        <w:spacing w:after="390"/>
        <w:jc w:val="center"/>
        <w:textAlignment w:val="baseline"/>
        <w:rPr>
          <w:sz w:val="28"/>
          <w:szCs w:val="28"/>
          <w:lang w:eastAsia="ru-RU"/>
        </w:rPr>
      </w:pPr>
      <w:r w:rsidRPr="002A2E98">
        <w:rPr>
          <w:sz w:val="28"/>
          <w:szCs w:val="28"/>
          <w:lang w:eastAsia="ru-RU"/>
        </w:rPr>
        <w:t>Раздел I. Основные направления реализации политики</w:t>
      </w:r>
      <w:r w:rsidRPr="002A2E98">
        <w:rPr>
          <w:sz w:val="28"/>
          <w:szCs w:val="28"/>
          <w:lang w:eastAsia="ru-RU"/>
        </w:rPr>
        <w:br/>
        <w:t xml:space="preserve">в сфере приватизации муниципального имущества муниципального образования </w:t>
      </w:r>
      <w:r w:rsidR="00E33EEE">
        <w:rPr>
          <w:sz w:val="28"/>
          <w:szCs w:val="28"/>
          <w:lang w:eastAsia="ru-RU"/>
        </w:rPr>
        <w:t>«Кисельнин</w:t>
      </w:r>
      <w:r w:rsidRPr="002A2E98">
        <w:rPr>
          <w:sz w:val="28"/>
          <w:szCs w:val="28"/>
          <w:lang w:eastAsia="ru-RU"/>
        </w:rPr>
        <w:t>ское сельское поселение</w:t>
      </w:r>
      <w:r w:rsidR="00E33EEE">
        <w:rPr>
          <w:sz w:val="28"/>
          <w:szCs w:val="28"/>
          <w:lang w:eastAsia="ru-RU"/>
        </w:rPr>
        <w:t>»</w:t>
      </w:r>
      <w:r w:rsidRPr="002A2E98">
        <w:rPr>
          <w:sz w:val="28"/>
          <w:szCs w:val="28"/>
          <w:lang w:eastAsia="ru-RU"/>
        </w:rPr>
        <w:t xml:space="preserve"> В</w:t>
      </w:r>
      <w:r w:rsidR="00E33EEE">
        <w:rPr>
          <w:sz w:val="28"/>
          <w:szCs w:val="28"/>
          <w:lang w:eastAsia="ru-RU"/>
        </w:rPr>
        <w:t>олхов</w:t>
      </w:r>
      <w:r w:rsidRPr="002A2E98">
        <w:rPr>
          <w:sz w:val="28"/>
          <w:szCs w:val="28"/>
          <w:lang w:eastAsia="ru-RU"/>
        </w:rPr>
        <w:t>ского муниципального рай</w:t>
      </w:r>
      <w:r w:rsidR="00E33EEE">
        <w:rPr>
          <w:sz w:val="28"/>
          <w:szCs w:val="28"/>
          <w:lang w:eastAsia="ru-RU"/>
        </w:rPr>
        <w:t xml:space="preserve">она Ленинградской области </w:t>
      </w:r>
      <w:r w:rsidR="0038605E">
        <w:rPr>
          <w:sz w:val="28"/>
          <w:szCs w:val="28"/>
          <w:lang w:eastAsia="ru-RU"/>
        </w:rPr>
        <w:t>на</w:t>
      </w:r>
      <w:r w:rsidR="00E33EEE">
        <w:rPr>
          <w:sz w:val="28"/>
          <w:szCs w:val="28"/>
          <w:lang w:eastAsia="ru-RU"/>
        </w:rPr>
        <w:t xml:space="preserve"> 201</w:t>
      </w:r>
      <w:r w:rsidR="00B83491">
        <w:rPr>
          <w:sz w:val="28"/>
          <w:szCs w:val="28"/>
          <w:lang w:eastAsia="ru-RU"/>
        </w:rPr>
        <w:t>8-2019</w:t>
      </w:r>
      <w:r w:rsidR="0038605E">
        <w:rPr>
          <w:sz w:val="28"/>
          <w:szCs w:val="28"/>
          <w:lang w:eastAsia="ru-RU"/>
        </w:rPr>
        <w:t xml:space="preserve"> год</w:t>
      </w:r>
      <w:r w:rsidR="00B83491">
        <w:rPr>
          <w:sz w:val="28"/>
          <w:szCs w:val="28"/>
          <w:lang w:eastAsia="ru-RU"/>
        </w:rPr>
        <w:t>ы</w:t>
      </w:r>
    </w:p>
    <w:p w:rsidR="00E33EEE" w:rsidRDefault="00E33EEE" w:rsidP="00D13733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</w:t>
      </w:r>
      <w:r w:rsidR="008945D5">
        <w:rPr>
          <w:sz w:val="28"/>
          <w:szCs w:val="28"/>
        </w:rPr>
        <w:t>П</w:t>
      </w:r>
      <w:r w:rsidR="008945D5" w:rsidRPr="002A2E98">
        <w:rPr>
          <w:sz w:val="28"/>
          <w:szCs w:val="28"/>
          <w:lang w:eastAsia="ru-RU"/>
        </w:rPr>
        <w:t>риватизация муниципального имущества</w:t>
      </w:r>
      <w:r w:rsidR="008945D5">
        <w:rPr>
          <w:sz w:val="28"/>
          <w:szCs w:val="28"/>
          <w:lang w:eastAsia="ru-RU"/>
        </w:rPr>
        <w:t xml:space="preserve">, являющегося собственностью </w:t>
      </w:r>
      <w:r w:rsidR="00B83491">
        <w:rPr>
          <w:sz w:val="28"/>
          <w:szCs w:val="28"/>
          <w:lang w:eastAsia="ru-RU"/>
        </w:rPr>
        <w:t>муниципального образования «Кисельни</w:t>
      </w:r>
      <w:r w:rsidR="008945D5">
        <w:rPr>
          <w:sz w:val="28"/>
          <w:szCs w:val="28"/>
          <w:lang w:eastAsia="ru-RU"/>
        </w:rPr>
        <w:t>н</w:t>
      </w:r>
      <w:r w:rsidR="00B83491">
        <w:rPr>
          <w:sz w:val="28"/>
          <w:szCs w:val="28"/>
          <w:lang w:eastAsia="ru-RU"/>
        </w:rPr>
        <w:t>с</w:t>
      </w:r>
      <w:r w:rsidR="008945D5">
        <w:rPr>
          <w:sz w:val="28"/>
          <w:szCs w:val="28"/>
          <w:lang w:eastAsia="ru-RU"/>
        </w:rPr>
        <w:t>кое сельское поселение»</w:t>
      </w:r>
      <w:r w:rsidR="00B83491">
        <w:rPr>
          <w:sz w:val="28"/>
          <w:szCs w:val="28"/>
          <w:lang w:eastAsia="ru-RU"/>
        </w:rPr>
        <w:t xml:space="preserve"> </w:t>
      </w:r>
      <w:r w:rsidR="00B83491" w:rsidRPr="008824CE">
        <w:rPr>
          <w:sz w:val="28"/>
          <w:szCs w:val="28"/>
          <w:lang w:eastAsia="ru-RU"/>
        </w:rPr>
        <w:t>Волховского муниципального района Ленинградской области</w:t>
      </w:r>
      <w:r w:rsidR="00B83491">
        <w:rPr>
          <w:sz w:val="28"/>
          <w:szCs w:val="28"/>
          <w:lang w:eastAsia="ru-RU"/>
        </w:rPr>
        <w:t xml:space="preserve"> (далее – МО Кисельнинское СП)</w:t>
      </w:r>
      <w:r w:rsidR="008945D5">
        <w:rPr>
          <w:sz w:val="28"/>
          <w:szCs w:val="28"/>
          <w:lang w:eastAsia="ru-RU"/>
        </w:rPr>
        <w:t>,</w:t>
      </w:r>
      <w:r w:rsidR="008945D5" w:rsidRPr="002A2E98">
        <w:rPr>
          <w:sz w:val="28"/>
          <w:szCs w:val="28"/>
          <w:lang w:eastAsia="ru-RU"/>
        </w:rPr>
        <w:t xml:space="preserve"> осуществляется на основании </w:t>
      </w:r>
      <w:r w:rsidR="008945D5">
        <w:rPr>
          <w:sz w:val="28"/>
          <w:szCs w:val="28"/>
          <w:lang w:eastAsia="ru-RU"/>
        </w:rPr>
        <w:t>Федерального закона</w:t>
      </w:r>
      <w:r w:rsidR="002A2E98" w:rsidRPr="002A2E98">
        <w:rPr>
          <w:sz w:val="28"/>
          <w:szCs w:val="28"/>
          <w:lang w:eastAsia="ru-RU"/>
        </w:rPr>
        <w:t xml:space="preserve"> от 21.12.2001 №</w:t>
      </w:r>
      <w:r w:rsidR="008945D5">
        <w:rPr>
          <w:sz w:val="28"/>
          <w:szCs w:val="28"/>
          <w:lang w:eastAsia="ru-RU"/>
        </w:rPr>
        <w:t xml:space="preserve"> </w:t>
      </w:r>
      <w:r w:rsidR="002A2E98" w:rsidRPr="002A2E98">
        <w:rPr>
          <w:sz w:val="28"/>
          <w:szCs w:val="28"/>
          <w:lang w:eastAsia="ru-RU"/>
        </w:rPr>
        <w:t xml:space="preserve">178-ФЗ «О приватизации государственного и муниципального имущества» </w:t>
      </w:r>
    </w:p>
    <w:p w:rsidR="00C17388" w:rsidRDefault="00E33EEE" w:rsidP="00D13733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2A2E98" w:rsidRPr="002A2E98">
        <w:rPr>
          <w:sz w:val="28"/>
          <w:szCs w:val="28"/>
          <w:lang w:eastAsia="ru-RU"/>
        </w:rPr>
        <w:t>Основной целью реализации</w:t>
      </w:r>
      <w:r w:rsidR="008945D5" w:rsidRPr="008945D5">
        <w:rPr>
          <w:color w:val="000000"/>
          <w:sz w:val="28"/>
          <w:szCs w:val="28"/>
        </w:rPr>
        <w:t xml:space="preserve"> </w:t>
      </w:r>
      <w:r w:rsidR="008945D5">
        <w:rPr>
          <w:color w:val="000000"/>
          <w:sz w:val="28"/>
          <w:szCs w:val="28"/>
        </w:rPr>
        <w:t>поряд</w:t>
      </w:r>
      <w:r w:rsidR="008945D5" w:rsidRPr="008824CE">
        <w:rPr>
          <w:color w:val="000000"/>
          <w:sz w:val="28"/>
          <w:szCs w:val="28"/>
        </w:rPr>
        <w:t>к</w:t>
      </w:r>
      <w:r w:rsidR="008945D5">
        <w:rPr>
          <w:color w:val="000000"/>
          <w:sz w:val="28"/>
          <w:szCs w:val="28"/>
        </w:rPr>
        <w:t>а и условий</w:t>
      </w:r>
      <w:r w:rsidR="008945D5" w:rsidRPr="008824CE">
        <w:rPr>
          <w:color w:val="000000"/>
          <w:sz w:val="28"/>
          <w:szCs w:val="28"/>
        </w:rPr>
        <w:t xml:space="preserve"> приватизации муниципального имущества</w:t>
      </w:r>
      <w:r w:rsidR="008945D5" w:rsidRPr="008824CE">
        <w:rPr>
          <w:sz w:val="28"/>
          <w:szCs w:val="28"/>
        </w:rPr>
        <w:t xml:space="preserve"> </w:t>
      </w:r>
      <w:r w:rsidR="008945D5">
        <w:rPr>
          <w:sz w:val="28"/>
          <w:szCs w:val="28"/>
        </w:rPr>
        <w:t>(далее - Порядок)</w:t>
      </w:r>
      <w:r w:rsidR="008945D5">
        <w:rPr>
          <w:color w:val="000000"/>
          <w:sz w:val="28"/>
          <w:szCs w:val="28"/>
        </w:rPr>
        <w:t xml:space="preserve"> </w:t>
      </w:r>
      <w:r w:rsidR="008945D5">
        <w:rPr>
          <w:sz w:val="28"/>
          <w:szCs w:val="28"/>
          <w:lang w:eastAsia="ru-RU"/>
        </w:rPr>
        <w:t xml:space="preserve">МО </w:t>
      </w:r>
      <w:r w:rsidR="006B53E2">
        <w:rPr>
          <w:sz w:val="28"/>
          <w:szCs w:val="28"/>
          <w:lang w:eastAsia="ru-RU"/>
        </w:rPr>
        <w:t>Кисельнинс</w:t>
      </w:r>
      <w:r w:rsidR="008945D5" w:rsidRPr="008824CE">
        <w:rPr>
          <w:sz w:val="28"/>
          <w:szCs w:val="28"/>
          <w:lang w:eastAsia="ru-RU"/>
        </w:rPr>
        <w:t xml:space="preserve">кое </w:t>
      </w:r>
      <w:r w:rsidR="00B83491">
        <w:rPr>
          <w:sz w:val="28"/>
          <w:szCs w:val="28"/>
          <w:lang w:eastAsia="ru-RU"/>
        </w:rPr>
        <w:t>СП</w:t>
      </w:r>
      <w:r w:rsidR="008945D5" w:rsidRPr="008824CE">
        <w:rPr>
          <w:sz w:val="28"/>
          <w:szCs w:val="28"/>
          <w:lang w:eastAsia="ru-RU"/>
        </w:rPr>
        <w:t xml:space="preserve"> на 201</w:t>
      </w:r>
      <w:r w:rsidR="00B83491">
        <w:rPr>
          <w:sz w:val="28"/>
          <w:szCs w:val="28"/>
          <w:lang w:eastAsia="ru-RU"/>
        </w:rPr>
        <w:t>8-2019</w:t>
      </w:r>
      <w:r w:rsidR="008945D5" w:rsidRPr="008824CE">
        <w:rPr>
          <w:sz w:val="28"/>
          <w:szCs w:val="28"/>
          <w:lang w:eastAsia="ru-RU"/>
        </w:rPr>
        <w:t xml:space="preserve"> год</w:t>
      </w:r>
      <w:r w:rsidR="00B83491">
        <w:rPr>
          <w:sz w:val="28"/>
          <w:szCs w:val="28"/>
          <w:lang w:eastAsia="ru-RU"/>
        </w:rPr>
        <w:t>ы</w:t>
      </w:r>
      <w:r w:rsidR="002A2E98" w:rsidRPr="002A2E98">
        <w:rPr>
          <w:sz w:val="28"/>
          <w:szCs w:val="28"/>
          <w:lang w:eastAsia="ru-RU"/>
        </w:rPr>
        <w:t xml:space="preserve"> является повышение </w:t>
      </w:r>
      <w:r w:rsidR="00C17388">
        <w:rPr>
          <w:sz w:val="28"/>
          <w:szCs w:val="28"/>
          <w:lang w:eastAsia="ru-RU"/>
        </w:rPr>
        <w:t xml:space="preserve">доходности и </w:t>
      </w:r>
      <w:r w:rsidR="002A2E98" w:rsidRPr="002A2E98">
        <w:rPr>
          <w:sz w:val="28"/>
          <w:szCs w:val="28"/>
          <w:lang w:eastAsia="ru-RU"/>
        </w:rPr>
        <w:t xml:space="preserve">эффективности </w:t>
      </w:r>
      <w:r>
        <w:rPr>
          <w:sz w:val="28"/>
          <w:szCs w:val="28"/>
        </w:rPr>
        <w:t xml:space="preserve">использования </w:t>
      </w:r>
      <w:r w:rsidR="00C17388">
        <w:rPr>
          <w:sz w:val="28"/>
          <w:szCs w:val="28"/>
          <w:lang w:eastAsia="ru-RU"/>
        </w:rPr>
        <w:t>муниципального имущества</w:t>
      </w:r>
      <w:r w:rsidR="002A2E98" w:rsidRPr="002A2E98">
        <w:rPr>
          <w:sz w:val="28"/>
          <w:szCs w:val="28"/>
          <w:lang w:eastAsia="ru-RU"/>
        </w:rPr>
        <w:t>.</w:t>
      </w:r>
      <w:r w:rsidR="002A2E98" w:rsidRPr="002A2E98">
        <w:rPr>
          <w:sz w:val="28"/>
          <w:szCs w:val="28"/>
          <w:lang w:eastAsia="ru-RU"/>
        </w:rPr>
        <w:br/>
      </w:r>
      <w:r w:rsidR="00C17388">
        <w:rPr>
          <w:sz w:val="28"/>
          <w:szCs w:val="28"/>
          <w:lang w:eastAsia="ru-RU"/>
        </w:rPr>
        <w:t xml:space="preserve">     </w:t>
      </w:r>
      <w:r w:rsidR="002A2E98" w:rsidRPr="002A2E98">
        <w:rPr>
          <w:sz w:val="28"/>
          <w:szCs w:val="28"/>
          <w:lang w:eastAsia="ru-RU"/>
        </w:rPr>
        <w:t>Приватизация в 201</w:t>
      </w:r>
      <w:r w:rsidR="00B83491">
        <w:rPr>
          <w:sz w:val="28"/>
          <w:szCs w:val="28"/>
          <w:lang w:eastAsia="ru-RU"/>
        </w:rPr>
        <w:t>8-2019</w:t>
      </w:r>
      <w:r w:rsidR="002A2E98" w:rsidRPr="002A2E98">
        <w:rPr>
          <w:sz w:val="28"/>
          <w:szCs w:val="28"/>
          <w:lang w:eastAsia="ru-RU"/>
        </w:rPr>
        <w:t xml:space="preserve"> год</w:t>
      </w:r>
      <w:r w:rsidR="00B83491">
        <w:rPr>
          <w:sz w:val="28"/>
          <w:szCs w:val="28"/>
          <w:lang w:eastAsia="ru-RU"/>
        </w:rPr>
        <w:t>ах</w:t>
      </w:r>
      <w:r w:rsidR="002A2E98" w:rsidRPr="002A2E98">
        <w:rPr>
          <w:sz w:val="28"/>
          <w:szCs w:val="28"/>
          <w:lang w:eastAsia="ru-RU"/>
        </w:rPr>
        <w:t xml:space="preserve"> будет направлена</w:t>
      </w:r>
      <w:r w:rsidR="00C17388">
        <w:rPr>
          <w:sz w:val="28"/>
          <w:szCs w:val="28"/>
          <w:lang w:eastAsia="ru-RU"/>
        </w:rPr>
        <w:t xml:space="preserve"> на решение следующих задач:</w:t>
      </w:r>
    </w:p>
    <w:p w:rsidR="00E33EEE" w:rsidRDefault="00C17388" w:rsidP="00E33EEE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2A2E98" w:rsidRPr="002A2E98">
        <w:rPr>
          <w:sz w:val="28"/>
          <w:szCs w:val="28"/>
          <w:lang w:eastAsia="ru-RU"/>
        </w:rPr>
        <w:t xml:space="preserve">оптимизация </w:t>
      </w:r>
      <w:r>
        <w:rPr>
          <w:sz w:val="28"/>
          <w:szCs w:val="28"/>
          <w:lang w:eastAsia="ru-RU"/>
        </w:rPr>
        <w:t>состава</w:t>
      </w:r>
      <w:r w:rsidR="002A2E98" w:rsidRPr="002A2E98">
        <w:rPr>
          <w:sz w:val="28"/>
          <w:szCs w:val="28"/>
          <w:lang w:eastAsia="ru-RU"/>
        </w:rPr>
        <w:t xml:space="preserve"> муниципальной собственности;</w:t>
      </w:r>
      <w:r w:rsidR="00E33EEE">
        <w:rPr>
          <w:sz w:val="28"/>
          <w:szCs w:val="28"/>
          <w:lang w:eastAsia="ru-RU"/>
        </w:rPr>
        <w:t xml:space="preserve"> </w:t>
      </w:r>
    </w:p>
    <w:p w:rsidR="00E33EEE" w:rsidRDefault="00C17388" w:rsidP="00E33EEE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вовлечение неиспользуемых объектов муниципальной собственности в хозяйственный оборот</w:t>
      </w:r>
      <w:r w:rsidR="002A2E98" w:rsidRPr="002A2E98">
        <w:rPr>
          <w:sz w:val="28"/>
          <w:szCs w:val="28"/>
          <w:lang w:eastAsia="ru-RU"/>
        </w:rPr>
        <w:t>;</w:t>
      </w:r>
    </w:p>
    <w:p w:rsidR="00C17388" w:rsidRDefault="00C17388" w:rsidP="00E33EEE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увеличение налого</w:t>
      </w:r>
      <w:r w:rsidR="00B83491">
        <w:rPr>
          <w:sz w:val="28"/>
          <w:szCs w:val="28"/>
          <w:lang w:eastAsia="ru-RU"/>
        </w:rPr>
        <w:t xml:space="preserve">вой базы МО </w:t>
      </w:r>
      <w:r w:rsidR="006B53E2">
        <w:rPr>
          <w:sz w:val="28"/>
          <w:szCs w:val="28"/>
          <w:lang w:eastAsia="ru-RU"/>
        </w:rPr>
        <w:t>Кисельни</w:t>
      </w:r>
      <w:r>
        <w:rPr>
          <w:sz w:val="28"/>
          <w:szCs w:val="28"/>
          <w:lang w:eastAsia="ru-RU"/>
        </w:rPr>
        <w:t>н</w:t>
      </w:r>
      <w:r w:rsidR="006B53E2"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>кое</w:t>
      </w:r>
      <w:r w:rsidR="00B83491">
        <w:rPr>
          <w:sz w:val="28"/>
          <w:szCs w:val="28"/>
          <w:lang w:eastAsia="ru-RU"/>
        </w:rPr>
        <w:t xml:space="preserve"> СП</w:t>
      </w:r>
      <w:r>
        <w:rPr>
          <w:sz w:val="28"/>
          <w:szCs w:val="28"/>
          <w:lang w:eastAsia="ru-RU"/>
        </w:rPr>
        <w:t xml:space="preserve">; </w:t>
      </w:r>
    </w:p>
    <w:p w:rsidR="00E33EEE" w:rsidRDefault="00C17388" w:rsidP="00E33EEE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2A2E98" w:rsidRPr="002A2E9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увеличение</w:t>
      </w:r>
      <w:r w:rsidR="002A2E98" w:rsidRPr="002A2E98">
        <w:rPr>
          <w:sz w:val="28"/>
          <w:szCs w:val="28"/>
          <w:lang w:eastAsia="ru-RU"/>
        </w:rPr>
        <w:t xml:space="preserve"> доходов бюджета МО </w:t>
      </w:r>
      <w:r w:rsidR="00B83491">
        <w:rPr>
          <w:sz w:val="28"/>
          <w:szCs w:val="28"/>
          <w:lang w:eastAsia="ru-RU"/>
        </w:rPr>
        <w:t>К</w:t>
      </w:r>
      <w:r w:rsidR="00E33EEE">
        <w:rPr>
          <w:sz w:val="28"/>
          <w:szCs w:val="28"/>
          <w:lang w:eastAsia="ru-RU"/>
        </w:rPr>
        <w:t>исельнинское</w:t>
      </w:r>
      <w:r w:rsidR="002A2E98" w:rsidRPr="002A2E98">
        <w:rPr>
          <w:sz w:val="28"/>
          <w:szCs w:val="28"/>
          <w:lang w:eastAsia="ru-RU"/>
        </w:rPr>
        <w:t xml:space="preserve"> СП.</w:t>
      </w:r>
    </w:p>
    <w:p w:rsidR="002A2E98" w:rsidRPr="002A2E98" w:rsidRDefault="00E33EEE" w:rsidP="00E33EEE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2A2E98" w:rsidRPr="002A2E98">
        <w:rPr>
          <w:sz w:val="28"/>
          <w:szCs w:val="28"/>
          <w:lang w:eastAsia="ru-RU"/>
        </w:rPr>
        <w:t xml:space="preserve">Перечень объектов, включенных в </w:t>
      </w:r>
      <w:r w:rsidR="00C17388">
        <w:rPr>
          <w:sz w:val="28"/>
          <w:szCs w:val="28"/>
          <w:lang w:eastAsia="ru-RU"/>
        </w:rPr>
        <w:t>Порядок</w:t>
      </w:r>
      <w:r w:rsidR="002A2E98" w:rsidRPr="002A2E98">
        <w:rPr>
          <w:sz w:val="28"/>
          <w:szCs w:val="28"/>
          <w:lang w:eastAsia="ru-RU"/>
        </w:rPr>
        <w:t xml:space="preserve">, сформирован исходя из принципа целесообразности </w:t>
      </w:r>
      <w:r w:rsidR="00C17388">
        <w:rPr>
          <w:sz w:val="28"/>
          <w:szCs w:val="28"/>
          <w:lang w:eastAsia="ru-RU"/>
        </w:rPr>
        <w:t>отчуждения</w:t>
      </w:r>
      <w:r w:rsidR="002A2E98" w:rsidRPr="002A2E98">
        <w:rPr>
          <w:sz w:val="28"/>
          <w:szCs w:val="28"/>
          <w:lang w:eastAsia="ru-RU"/>
        </w:rPr>
        <w:t xml:space="preserve"> муниципального имущества.</w:t>
      </w:r>
    </w:p>
    <w:p w:rsidR="00DB30ED" w:rsidRDefault="00DB30ED" w:rsidP="00C17388">
      <w:pPr>
        <w:shd w:val="clear" w:color="auto" w:fill="FFFFFF"/>
        <w:textAlignment w:val="baseline"/>
        <w:rPr>
          <w:sz w:val="28"/>
          <w:szCs w:val="28"/>
          <w:lang w:eastAsia="ru-RU"/>
        </w:rPr>
      </w:pPr>
    </w:p>
    <w:p w:rsidR="006E01F4" w:rsidRDefault="006E01F4" w:rsidP="00E33EEE">
      <w:pPr>
        <w:shd w:val="clear" w:color="auto" w:fill="FFFFFF"/>
        <w:jc w:val="center"/>
        <w:textAlignment w:val="baseline"/>
        <w:rPr>
          <w:sz w:val="28"/>
          <w:szCs w:val="28"/>
          <w:lang w:eastAsia="ru-RU"/>
        </w:rPr>
      </w:pPr>
    </w:p>
    <w:p w:rsidR="006E01F4" w:rsidRDefault="006E01F4" w:rsidP="00E33EEE">
      <w:pPr>
        <w:shd w:val="clear" w:color="auto" w:fill="FFFFFF"/>
        <w:jc w:val="center"/>
        <w:textAlignment w:val="baseline"/>
        <w:rPr>
          <w:sz w:val="28"/>
          <w:szCs w:val="28"/>
          <w:lang w:eastAsia="ru-RU"/>
        </w:rPr>
      </w:pPr>
    </w:p>
    <w:p w:rsidR="006E01F4" w:rsidRDefault="006E01F4" w:rsidP="00E33EEE">
      <w:pPr>
        <w:shd w:val="clear" w:color="auto" w:fill="FFFFFF"/>
        <w:jc w:val="center"/>
        <w:textAlignment w:val="baseline"/>
        <w:rPr>
          <w:sz w:val="28"/>
          <w:szCs w:val="28"/>
          <w:lang w:eastAsia="ru-RU"/>
        </w:rPr>
      </w:pPr>
    </w:p>
    <w:p w:rsidR="006E01F4" w:rsidRDefault="006E01F4" w:rsidP="00E33EEE">
      <w:pPr>
        <w:shd w:val="clear" w:color="auto" w:fill="FFFFFF"/>
        <w:jc w:val="center"/>
        <w:textAlignment w:val="baseline"/>
        <w:rPr>
          <w:sz w:val="28"/>
          <w:szCs w:val="28"/>
          <w:lang w:eastAsia="ru-RU"/>
        </w:rPr>
      </w:pPr>
    </w:p>
    <w:p w:rsidR="006E01F4" w:rsidRDefault="006E01F4" w:rsidP="00E33EEE">
      <w:pPr>
        <w:shd w:val="clear" w:color="auto" w:fill="FFFFFF"/>
        <w:jc w:val="center"/>
        <w:textAlignment w:val="baseline"/>
        <w:rPr>
          <w:sz w:val="28"/>
          <w:szCs w:val="28"/>
          <w:lang w:eastAsia="ru-RU"/>
        </w:rPr>
      </w:pPr>
    </w:p>
    <w:p w:rsidR="006E01F4" w:rsidRDefault="006E01F4" w:rsidP="00E33EEE">
      <w:pPr>
        <w:shd w:val="clear" w:color="auto" w:fill="FFFFFF"/>
        <w:jc w:val="center"/>
        <w:textAlignment w:val="baseline"/>
        <w:rPr>
          <w:sz w:val="28"/>
          <w:szCs w:val="28"/>
          <w:lang w:eastAsia="ru-RU"/>
        </w:rPr>
      </w:pPr>
    </w:p>
    <w:p w:rsidR="006E01F4" w:rsidRDefault="006E01F4" w:rsidP="00E33EEE">
      <w:pPr>
        <w:shd w:val="clear" w:color="auto" w:fill="FFFFFF"/>
        <w:jc w:val="center"/>
        <w:textAlignment w:val="baseline"/>
        <w:rPr>
          <w:sz w:val="28"/>
          <w:szCs w:val="28"/>
          <w:lang w:eastAsia="ru-RU"/>
        </w:rPr>
      </w:pPr>
    </w:p>
    <w:p w:rsidR="006E01F4" w:rsidRDefault="006E01F4" w:rsidP="00E33EEE">
      <w:pPr>
        <w:shd w:val="clear" w:color="auto" w:fill="FFFFFF"/>
        <w:jc w:val="center"/>
        <w:textAlignment w:val="baseline"/>
        <w:rPr>
          <w:sz w:val="28"/>
          <w:szCs w:val="28"/>
          <w:lang w:eastAsia="ru-RU"/>
        </w:rPr>
      </w:pPr>
    </w:p>
    <w:p w:rsidR="006E01F4" w:rsidRDefault="006E01F4" w:rsidP="00E33EEE">
      <w:pPr>
        <w:shd w:val="clear" w:color="auto" w:fill="FFFFFF"/>
        <w:jc w:val="center"/>
        <w:textAlignment w:val="baseline"/>
        <w:rPr>
          <w:sz w:val="28"/>
          <w:szCs w:val="28"/>
          <w:lang w:eastAsia="ru-RU"/>
        </w:rPr>
      </w:pPr>
    </w:p>
    <w:p w:rsidR="006E01F4" w:rsidRDefault="006E01F4" w:rsidP="00E33EEE">
      <w:pPr>
        <w:shd w:val="clear" w:color="auto" w:fill="FFFFFF"/>
        <w:jc w:val="center"/>
        <w:textAlignment w:val="baseline"/>
        <w:rPr>
          <w:sz w:val="28"/>
          <w:szCs w:val="28"/>
          <w:lang w:eastAsia="ru-RU"/>
        </w:rPr>
      </w:pPr>
    </w:p>
    <w:p w:rsidR="006E01F4" w:rsidRDefault="006E01F4" w:rsidP="00E00207">
      <w:pPr>
        <w:shd w:val="clear" w:color="auto" w:fill="FFFFFF"/>
        <w:textAlignment w:val="baseline"/>
        <w:rPr>
          <w:sz w:val="28"/>
          <w:szCs w:val="28"/>
          <w:lang w:eastAsia="ru-RU"/>
        </w:rPr>
        <w:sectPr w:rsidR="006E01F4" w:rsidSect="00BC7DD7">
          <w:pgSz w:w="11906" w:h="16838"/>
          <w:pgMar w:top="709" w:right="567" w:bottom="907" w:left="1134" w:header="720" w:footer="720" w:gutter="0"/>
          <w:cols w:space="720"/>
          <w:docGrid w:linePitch="600" w:charSpace="32768"/>
        </w:sectPr>
      </w:pPr>
    </w:p>
    <w:p w:rsidR="00E1112D" w:rsidRDefault="002A2E98" w:rsidP="00E33EEE">
      <w:pPr>
        <w:shd w:val="clear" w:color="auto" w:fill="FFFFFF"/>
        <w:jc w:val="center"/>
        <w:textAlignment w:val="baseline"/>
        <w:rPr>
          <w:sz w:val="28"/>
          <w:szCs w:val="28"/>
          <w:lang w:eastAsia="ru-RU"/>
        </w:rPr>
      </w:pPr>
      <w:r w:rsidRPr="002A2E98">
        <w:rPr>
          <w:sz w:val="28"/>
          <w:szCs w:val="28"/>
          <w:lang w:eastAsia="ru-RU"/>
        </w:rPr>
        <w:lastRenderedPageBreak/>
        <w:t xml:space="preserve">Раздел II. Перечень объектов </w:t>
      </w:r>
      <w:r w:rsidR="00C17388">
        <w:rPr>
          <w:sz w:val="28"/>
          <w:szCs w:val="28"/>
          <w:lang w:eastAsia="ru-RU"/>
        </w:rPr>
        <w:t xml:space="preserve">и условия приватизации </w:t>
      </w:r>
    </w:p>
    <w:p w:rsidR="00E1112D" w:rsidRDefault="00E1112D" w:rsidP="00E33EEE">
      <w:pPr>
        <w:shd w:val="clear" w:color="auto" w:fill="FFFFFF"/>
        <w:jc w:val="center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муниципального имущества </w:t>
      </w:r>
      <w:r w:rsidR="002A2E98" w:rsidRPr="002A2E98">
        <w:rPr>
          <w:sz w:val="28"/>
          <w:szCs w:val="28"/>
          <w:lang w:eastAsia="ru-RU"/>
        </w:rPr>
        <w:t xml:space="preserve">муниципального образования </w:t>
      </w:r>
    </w:p>
    <w:p w:rsidR="00A23613" w:rsidRDefault="00E33EEE" w:rsidP="006E01F4">
      <w:pPr>
        <w:shd w:val="clear" w:color="auto" w:fill="FFFFFF"/>
        <w:jc w:val="center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«Кисельнинское</w:t>
      </w:r>
      <w:r w:rsidR="002A2E98" w:rsidRPr="002A2E98">
        <w:rPr>
          <w:sz w:val="28"/>
          <w:szCs w:val="28"/>
          <w:lang w:eastAsia="ru-RU"/>
        </w:rPr>
        <w:t xml:space="preserve"> сельское поселение</w:t>
      </w:r>
      <w:r>
        <w:rPr>
          <w:sz w:val="28"/>
          <w:szCs w:val="28"/>
          <w:lang w:eastAsia="ru-RU"/>
        </w:rPr>
        <w:t>»</w:t>
      </w:r>
      <w:r w:rsidR="002A2E98" w:rsidRPr="002A2E9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Волховского</w:t>
      </w:r>
      <w:r w:rsidR="002A2E98" w:rsidRPr="002A2E98">
        <w:rPr>
          <w:sz w:val="28"/>
          <w:szCs w:val="28"/>
          <w:lang w:eastAsia="ru-RU"/>
        </w:rPr>
        <w:t xml:space="preserve"> муниципального района </w:t>
      </w:r>
    </w:p>
    <w:p w:rsidR="002A2E98" w:rsidRDefault="002A2E98" w:rsidP="006E01F4">
      <w:pPr>
        <w:shd w:val="clear" w:color="auto" w:fill="FFFFFF"/>
        <w:jc w:val="center"/>
        <w:textAlignment w:val="baseline"/>
        <w:rPr>
          <w:sz w:val="28"/>
          <w:szCs w:val="28"/>
          <w:lang w:eastAsia="ru-RU"/>
        </w:rPr>
      </w:pPr>
      <w:r w:rsidRPr="002A2E98">
        <w:rPr>
          <w:sz w:val="28"/>
          <w:szCs w:val="28"/>
          <w:lang w:eastAsia="ru-RU"/>
        </w:rPr>
        <w:t xml:space="preserve">Ленинградской области, подлежащих </w:t>
      </w:r>
      <w:r w:rsidR="00C17388">
        <w:rPr>
          <w:sz w:val="28"/>
          <w:szCs w:val="28"/>
          <w:lang w:eastAsia="ru-RU"/>
        </w:rPr>
        <w:t xml:space="preserve">отчуждению </w:t>
      </w:r>
      <w:r w:rsidRPr="002A2E98">
        <w:rPr>
          <w:sz w:val="28"/>
          <w:szCs w:val="28"/>
          <w:lang w:eastAsia="ru-RU"/>
        </w:rPr>
        <w:t>в 201</w:t>
      </w:r>
      <w:r w:rsidR="00B83491">
        <w:rPr>
          <w:sz w:val="28"/>
          <w:szCs w:val="28"/>
          <w:lang w:eastAsia="ru-RU"/>
        </w:rPr>
        <w:t>8-2019</w:t>
      </w:r>
      <w:r w:rsidRPr="002A2E98">
        <w:rPr>
          <w:sz w:val="28"/>
          <w:szCs w:val="28"/>
          <w:lang w:eastAsia="ru-RU"/>
        </w:rPr>
        <w:t xml:space="preserve"> год</w:t>
      </w:r>
      <w:r w:rsidR="00B83491">
        <w:rPr>
          <w:sz w:val="28"/>
          <w:szCs w:val="28"/>
          <w:lang w:eastAsia="ru-RU"/>
        </w:rPr>
        <w:t>ах</w:t>
      </w:r>
    </w:p>
    <w:p w:rsidR="00E33EEE" w:rsidRDefault="00E33EEE" w:rsidP="00D13733">
      <w:pPr>
        <w:shd w:val="clear" w:color="auto" w:fill="FFFFFF"/>
        <w:textAlignment w:val="baseline"/>
        <w:rPr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402"/>
        <w:gridCol w:w="3083"/>
        <w:gridCol w:w="3437"/>
        <w:gridCol w:w="2127"/>
        <w:gridCol w:w="2658"/>
      </w:tblGrid>
      <w:tr w:rsidR="006346DC" w:rsidRPr="0079119F" w:rsidTr="005A76A0">
        <w:trPr>
          <w:trHeight w:val="632"/>
        </w:trPr>
        <w:tc>
          <w:tcPr>
            <w:tcW w:w="568" w:type="dxa"/>
            <w:shd w:val="clear" w:color="auto" w:fill="auto"/>
          </w:tcPr>
          <w:p w:rsidR="006346DC" w:rsidRPr="00793F63" w:rsidRDefault="006346DC" w:rsidP="0079119F">
            <w:pPr>
              <w:jc w:val="center"/>
              <w:textAlignment w:val="baseline"/>
              <w:rPr>
                <w:sz w:val="22"/>
                <w:szCs w:val="22"/>
                <w:lang w:eastAsia="ru-RU"/>
              </w:rPr>
            </w:pPr>
            <w:r w:rsidRPr="00793F63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402" w:type="dxa"/>
            <w:shd w:val="clear" w:color="auto" w:fill="auto"/>
          </w:tcPr>
          <w:p w:rsidR="006346DC" w:rsidRPr="0079119F" w:rsidRDefault="006346DC" w:rsidP="0079119F">
            <w:pPr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79119F">
              <w:rPr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3083" w:type="dxa"/>
            <w:shd w:val="clear" w:color="auto" w:fill="auto"/>
          </w:tcPr>
          <w:p w:rsidR="006346DC" w:rsidRPr="0079119F" w:rsidRDefault="006346DC" w:rsidP="0079119F">
            <w:pPr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79119F">
              <w:rPr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3437" w:type="dxa"/>
            <w:shd w:val="clear" w:color="auto" w:fill="auto"/>
          </w:tcPr>
          <w:p w:rsidR="006346DC" w:rsidRPr="0079119F" w:rsidRDefault="006346DC" w:rsidP="0079119F">
            <w:pPr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79119F">
              <w:rPr>
                <w:sz w:val="28"/>
                <w:szCs w:val="28"/>
                <w:lang w:eastAsia="ru-RU"/>
              </w:rPr>
              <w:t>Характеристика объекта</w:t>
            </w:r>
          </w:p>
        </w:tc>
        <w:tc>
          <w:tcPr>
            <w:tcW w:w="2127" w:type="dxa"/>
          </w:tcPr>
          <w:p w:rsidR="006346DC" w:rsidRPr="0079119F" w:rsidRDefault="00170DD8" w:rsidP="004A58D3">
            <w:pPr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Прогнозный доход от продажи</w:t>
            </w:r>
            <w:r w:rsidR="006346DC">
              <w:rPr>
                <w:sz w:val="28"/>
                <w:szCs w:val="28"/>
                <w:lang w:eastAsia="ru-RU"/>
              </w:rPr>
              <w:t xml:space="preserve"> (руб.)</w:t>
            </w:r>
          </w:p>
        </w:tc>
        <w:tc>
          <w:tcPr>
            <w:tcW w:w="2658" w:type="dxa"/>
            <w:shd w:val="clear" w:color="auto" w:fill="auto"/>
          </w:tcPr>
          <w:p w:rsidR="006346DC" w:rsidRPr="0079119F" w:rsidRDefault="006346DC" w:rsidP="0079119F">
            <w:pPr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79119F">
              <w:rPr>
                <w:sz w:val="28"/>
                <w:szCs w:val="28"/>
                <w:lang w:eastAsia="ru-RU"/>
              </w:rPr>
              <w:t>Способ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9119F">
              <w:rPr>
                <w:sz w:val="28"/>
                <w:szCs w:val="28"/>
                <w:lang w:eastAsia="ru-RU"/>
              </w:rPr>
              <w:t>/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9119F">
              <w:rPr>
                <w:sz w:val="28"/>
                <w:szCs w:val="28"/>
                <w:lang w:eastAsia="ru-RU"/>
              </w:rPr>
              <w:t>условия приватизации</w:t>
            </w:r>
          </w:p>
        </w:tc>
      </w:tr>
      <w:tr w:rsidR="006346DC" w:rsidRPr="0079119F" w:rsidTr="00F24788">
        <w:trPr>
          <w:trHeight w:val="1655"/>
        </w:trPr>
        <w:tc>
          <w:tcPr>
            <w:tcW w:w="568" w:type="dxa"/>
            <w:shd w:val="clear" w:color="auto" w:fill="auto"/>
          </w:tcPr>
          <w:p w:rsidR="00A23613" w:rsidRDefault="00A23613" w:rsidP="00A23613">
            <w:pPr>
              <w:textAlignment w:val="baseline"/>
              <w:rPr>
                <w:sz w:val="28"/>
                <w:szCs w:val="28"/>
                <w:lang w:eastAsia="ru-RU"/>
              </w:rPr>
            </w:pPr>
          </w:p>
          <w:p w:rsidR="006346DC" w:rsidRPr="0079119F" w:rsidRDefault="006346DC" w:rsidP="0079119F">
            <w:pPr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6346DC" w:rsidRPr="0079119F" w:rsidRDefault="006346DC" w:rsidP="00F801DC">
            <w:pPr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Гараж</w:t>
            </w:r>
            <w:r w:rsidR="004A58D3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6E01F4">
              <w:rPr>
                <w:sz w:val="28"/>
                <w:szCs w:val="28"/>
                <w:lang w:eastAsia="ru-RU"/>
              </w:rPr>
              <w:t xml:space="preserve">с </w:t>
            </w:r>
            <w:r w:rsidR="00F801DC">
              <w:rPr>
                <w:sz w:val="28"/>
                <w:szCs w:val="28"/>
                <w:lang w:eastAsia="ru-RU"/>
              </w:rPr>
              <w:t>п</w:t>
            </w:r>
            <w:r w:rsidR="006E01F4">
              <w:rPr>
                <w:sz w:val="28"/>
                <w:szCs w:val="28"/>
                <w:lang w:eastAsia="ru-RU"/>
              </w:rPr>
              <w:t>редоставлением земельного участ</w:t>
            </w:r>
            <w:r w:rsidR="004A58D3">
              <w:rPr>
                <w:sz w:val="28"/>
                <w:szCs w:val="28"/>
                <w:lang w:eastAsia="ru-RU"/>
              </w:rPr>
              <w:t>к</w:t>
            </w:r>
            <w:r w:rsidR="006E01F4">
              <w:rPr>
                <w:sz w:val="28"/>
                <w:szCs w:val="28"/>
                <w:lang w:eastAsia="ru-RU"/>
              </w:rPr>
              <w:t>а</w:t>
            </w:r>
            <w:r w:rsidR="004A58D3">
              <w:rPr>
                <w:sz w:val="28"/>
                <w:szCs w:val="28"/>
                <w:lang w:eastAsia="ru-RU"/>
              </w:rPr>
              <w:t xml:space="preserve"> в аренду</w:t>
            </w:r>
            <w:r w:rsidR="00BC1374">
              <w:rPr>
                <w:sz w:val="28"/>
                <w:szCs w:val="28"/>
                <w:lang w:eastAsia="ru-RU"/>
              </w:rPr>
              <w:t xml:space="preserve"> со множествен</w:t>
            </w:r>
            <w:r w:rsidR="005A76A0">
              <w:rPr>
                <w:sz w:val="28"/>
                <w:szCs w:val="28"/>
                <w:lang w:eastAsia="ru-RU"/>
              </w:rPr>
              <w:t>-</w:t>
            </w:r>
            <w:r w:rsidR="00BC1374">
              <w:rPr>
                <w:sz w:val="28"/>
                <w:szCs w:val="28"/>
                <w:lang w:eastAsia="ru-RU"/>
              </w:rPr>
              <w:t>ностью лиц, на стороне арендатора</w:t>
            </w:r>
          </w:p>
        </w:tc>
        <w:tc>
          <w:tcPr>
            <w:tcW w:w="3083" w:type="dxa"/>
            <w:shd w:val="clear" w:color="auto" w:fill="auto"/>
          </w:tcPr>
          <w:p w:rsidR="006346DC" w:rsidRPr="0079119F" w:rsidRDefault="006346DC" w:rsidP="00C17388">
            <w:pPr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</w:t>
            </w:r>
            <w:r w:rsidR="00A23613">
              <w:rPr>
                <w:sz w:val="28"/>
                <w:szCs w:val="28"/>
                <w:lang w:eastAsia="ru-RU"/>
              </w:rPr>
              <w:t>енинградская область, Волховс</w:t>
            </w:r>
            <w:r>
              <w:rPr>
                <w:sz w:val="28"/>
                <w:szCs w:val="28"/>
                <w:lang w:eastAsia="ru-RU"/>
              </w:rPr>
              <w:t>кий район, д.Кисельня, ул.Северная</w:t>
            </w:r>
            <w:r w:rsidR="006F2807">
              <w:rPr>
                <w:sz w:val="28"/>
                <w:szCs w:val="28"/>
                <w:lang w:eastAsia="ru-RU"/>
              </w:rPr>
              <w:t>, д. б/н</w:t>
            </w:r>
          </w:p>
        </w:tc>
        <w:tc>
          <w:tcPr>
            <w:tcW w:w="3437" w:type="dxa"/>
            <w:shd w:val="clear" w:color="auto" w:fill="auto"/>
          </w:tcPr>
          <w:p w:rsidR="004279F6" w:rsidRDefault="004279F6" w:rsidP="004279F6">
            <w:pPr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Кадастровый (или услов</w:t>
            </w:r>
            <w:r w:rsidR="00F801DC">
              <w:rPr>
                <w:sz w:val="28"/>
                <w:szCs w:val="28"/>
                <w:lang w:eastAsia="ru-RU"/>
              </w:rPr>
              <w:t>-</w:t>
            </w:r>
            <w:r>
              <w:rPr>
                <w:sz w:val="28"/>
                <w:szCs w:val="28"/>
                <w:lang w:eastAsia="ru-RU"/>
              </w:rPr>
              <w:t>ный) номер:</w:t>
            </w:r>
          </w:p>
          <w:p w:rsidR="004279F6" w:rsidRDefault="008179CA" w:rsidP="006F2807">
            <w:pPr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47:10:0117001:103</w:t>
            </w:r>
          </w:p>
          <w:p w:rsidR="006346DC" w:rsidRPr="0079119F" w:rsidRDefault="00A23613" w:rsidP="005A76A0">
            <w:pPr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Здание кир</w:t>
            </w:r>
            <w:r w:rsidR="006F2807">
              <w:rPr>
                <w:sz w:val="28"/>
                <w:szCs w:val="28"/>
                <w:lang w:eastAsia="ru-RU"/>
              </w:rPr>
              <w:t xml:space="preserve">пичное, </w:t>
            </w:r>
            <w:r w:rsidR="006346DC">
              <w:rPr>
                <w:sz w:val="28"/>
                <w:szCs w:val="28"/>
                <w:lang w:eastAsia="ru-RU"/>
              </w:rPr>
              <w:t>одно</w:t>
            </w:r>
            <w:r w:rsidR="005A76A0">
              <w:rPr>
                <w:sz w:val="28"/>
                <w:szCs w:val="28"/>
                <w:lang w:eastAsia="ru-RU"/>
              </w:rPr>
              <w:t>-</w:t>
            </w:r>
            <w:r w:rsidR="006346DC">
              <w:rPr>
                <w:sz w:val="28"/>
                <w:szCs w:val="28"/>
                <w:lang w:eastAsia="ru-RU"/>
              </w:rPr>
              <w:t>этажное</w:t>
            </w:r>
            <w:r w:rsidR="006F2807">
              <w:rPr>
                <w:sz w:val="28"/>
                <w:szCs w:val="28"/>
                <w:lang w:eastAsia="ru-RU"/>
              </w:rPr>
              <w:t>,</w:t>
            </w:r>
            <w:r w:rsidR="006F2807" w:rsidRPr="006F2807">
              <w:rPr>
                <w:sz w:val="28"/>
                <w:szCs w:val="28"/>
                <w:lang w:eastAsia="ru-RU"/>
              </w:rPr>
              <w:t xml:space="preserve"> </w:t>
            </w:r>
            <w:r w:rsidR="006F2807">
              <w:rPr>
                <w:sz w:val="28"/>
                <w:szCs w:val="28"/>
                <w:lang w:val="en-US" w:eastAsia="ru-RU"/>
              </w:rPr>
              <w:t>S</w:t>
            </w:r>
            <w:r w:rsidR="006F2807" w:rsidRPr="006F2807">
              <w:rPr>
                <w:sz w:val="28"/>
                <w:szCs w:val="28"/>
                <w:lang w:eastAsia="ru-RU"/>
              </w:rPr>
              <w:t xml:space="preserve"> - </w:t>
            </w:r>
            <w:r w:rsidR="006F2807">
              <w:rPr>
                <w:sz w:val="28"/>
                <w:szCs w:val="28"/>
                <w:lang w:eastAsia="ru-RU"/>
              </w:rPr>
              <w:t>908,0 кв. м.</w:t>
            </w:r>
          </w:p>
        </w:tc>
        <w:tc>
          <w:tcPr>
            <w:tcW w:w="2127" w:type="dxa"/>
          </w:tcPr>
          <w:p w:rsidR="004A58D3" w:rsidRDefault="004A58D3" w:rsidP="00A23613">
            <w:pPr>
              <w:textAlignment w:val="baseline"/>
              <w:rPr>
                <w:sz w:val="28"/>
                <w:szCs w:val="28"/>
                <w:lang w:eastAsia="ru-RU"/>
              </w:rPr>
            </w:pPr>
          </w:p>
          <w:p w:rsidR="000B2612" w:rsidRDefault="000B2612" w:rsidP="004A58D3">
            <w:pPr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</w:p>
          <w:p w:rsidR="006346DC" w:rsidRDefault="00F24788" w:rsidP="00F24788">
            <w:pPr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475 000,00</w:t>
            </w:r>
          </w:p>
        </w:tc>
        <w:tc>
          <w:tcPr>
            <w:tcW w:w="2658" w:type="dxa"/>
            <w:shd w:val="clear" w:color="auto" w:fill="auto"/>
          </w:tcPr>
          <w:p w:rsidR="006346DC" w:rsidRPr="0079119F" w:rsidRDefault="006346DC" w:rsidP="00C17388">
            <w:pPr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Аукцион / оплата в течение 30 дней после заключения договора купли-продажи </w:t>
            </w:r>
          </w:p>
        </w:tc>
      </w:tr>
      <w:tr w:rsidR="006346DC" w:rsidRPr="0079119F" w:rsidTr="005A76A0">
        <w:trPr>
          <w:trHeight w:val="1395"/>
        </w:trPr>
        <w:tc>
          <w:tcPr>
            <w:tcW w:w="568" w:type="dxa"/>
            <w:shd w:val="clear" w:color="auto" w:fill="auto"/>
          </w:tcPr>
          <w:p w:rsidR="006E01F4" w:rsidRDefault="006E01F4" w:rsidP="00A23613">
            <w:pPr>
              <w:textAlignment w:val="baseline"/>
              <w:rPr>
                <w:sz w:val="28"/>
                <w:szCs w:val="28"/>
                <w:lang w:eastAsia="ru-RU"/>
              </w:rPr>
            </w:pPr>
          </w:p>
          <w:p w:rsidR="006346DC" w:rsidRPr="0079119F" w:rsidRDefault="006346DC" w:rsidP="0079119F">
            <w:pPr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6346DC" w:rsidRPr="0079119F" w:rsidRDefault="00A23613" w:rsidP="006E01F4">
            <w:pPr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Производс</w:t>
            </w:r>
            <w:r w:rsidR="006346DC">
              <w:rPr>
                <w:sz w:val="28"/>
                <w:szCs w:val="28"/>
                <w:lang w:eastAsia="ru-RU"/>
              </w:rPr>
              <w:t>твенные мас</w:t>
            </w:r>
            <w:r w:rsidR="005A76A0">
              <w:rPr>
                <w:sz w:val="28"/>
                <w:szCs w:val="28"/>
                <w:lang w:eastAsia="ru-RU"/>
              </w:rPr>
              <w:t>-</w:t>
            </w:r>
            <w:r w:rsidR="006346DC">
              <w:rPr>
                <w:sz w:val="28"/>
                <w:szCs w:val="28"/>
                <w:lang w:eastAsia="ru-RU"/>
              </w:rPr>
              <w:t>терские</w:t>
            </w:r>
            <w:r w:rsidR="004A58D3">
              <w:rPr>
                <w:sz w:val="28"/>
                <w:szCs w:val="28"/>
                <w:lang w:eastAsia="ru-RU"/>
              </w:rPr>
              <w:t>,</w:t>
            </w:r>
            <w:r w:rsidR="006346DC">
              <w:rPr>
                <w:sz w:val="28"/>
                <w:szCs w:val="28"/>
                <w:lang w:eastAsia="ru-RU"/>
              </w:rPr>
              <w:t xml:space="preserve"> </w:t>
            </w:r>
            <w:r w:rsidR="006E01F4">
              <w:rPr>
                <w:sz w:val="28"/>
                <w:szCs w:val="28"/>
                <w:lang w:eastAsia="ru-RU"/>
              </w:rPr>
              <w:t>с предоставле</w:t>
            </w:r>
            <w:r w:rsidR="005A76A0">
              <w:rPr>
                <w:sz w:val="28"/>
                <w:szCs w:val="28"/>
                <w:lang w:eastAsia="ru-RU"/>
              </w:rPr>
              <w:t>-</w:t>
            </w:r>
            <w:r w:rsidR="006E01F4">
              <w:rPr>
                <w:sz w:val="28"/>
                <w:szCs w:val="28"/>
                <w:lang w:eastAsia="ru-RU"/>
              </w:rPr>
              <w:t xml:space="preserve">нием </w:t>
            </w:r>
            <w:r w:rsidR="006346DC">
              <w:rPr>
                <w:sz w:val="28"/>
                <w:szCs w:val="28"/>
                <w:lang w:eastAsia="ru-RU"/>
              </w:rPr>
              <w:t>земель</w:t>
            </w:r>
            <w:r w:rsidR="004A58D3">
              <w:rPr>
                <w:sz w:val="28"/>
                <w:szCs w:val="28"/>
                <w:lang w:eastAsia="ru-RU"/>
              </w:rPr>
              <w:t>н</w:t>
            </w:r>
            <w:r w:rsidR="006E01F4">
              <w:rPr>
                <w:sz w:val="28"/>
                <w:szCs w:val="28"/>
                <w:lang w:eastAsia="ru-RU"/>
              </w:rPr>
              <w:t>ого участ</w:t>
            </w:r>
            <w:r w:rsidR="004A58D3">
              <w:rPr>
                <w:sz w:val="28"/>
                <w:szCs w:val="28"/>
                <w:lang w:eastAsia="ru-RU"/>
              </w:rPr>
              <w:t>к</w:t>
            </w:r>
            <w:r w:rsidR="006E01F4">
              <w:rPr>
                <w:sz w:val="28"/>
                <w:szCs w:val="28"/>
                <w:lang w:eastAsia="ru-RU"/>
              </w:rPr>
              <w:t>а</w:t>
            </w:r>
            <w:r w:rsidR="004A58D3">
              <w:rPr>
                <w:sz w:val="28"/>
                <w:szCs w:val="28"/>
                <w:lang w:eastAsia="ru-RU"/>
              </w:rPr>
              <w:t xml:space="preserve"> в аренду</w:t>
            </w:r>
            <w:r w:rsidR="00BC1374">
              <w:rPr>
                <w:sz w:val="28"/>
                <w:szCs w:val="28"/>
                <w:lang w:eastAsia="ru-RU"/>
              </w:rPr>
              <w:t xml:space="preserve"> со множествен</w:t>
            </w:r>
            <w:r w:rsidR="005A76A0">
              <w:rPr>
                <w:sz w:val="28"/>
                <w:szCs w:val="28"/>
                <w:lang w:eastAsia="ru-RU"/>
              </w:rPr>
              <w:t>-</w:t>
            </w:r>
            <w:r w:rsidR="00BC1374">
              <w:rPr>
                <w:sz w:val="28"/>
                <w:szCs w:val="28"/>
                <w:lang w:eastAsia="ru-RU"/>
              </w:rPr>
              <w:t>ностью лиц, на стороне арендатора</w:t>
            </w:r>
          </w:p>
        </w:tc>
        <w:tc>
          <w:tcPr>
            <w:tcW w:w="3083" w:type="dxa"/>
            <w:shd w:val="clear" w:color="auto" w:fill="auto"/>
          </w:tcPr>
          <w:p w:rsidR="006346DC" w:rsidRPr="0079119F" w:rsidRDefault="006346DC" w:rsidP="00C17388">
            <w:pPr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</w:t>
            </w:r>
            <w:r w:rsidR="00A23613">
              <w:rPr>
                <w:sz w:val="28"/>
                <w:szCs w:val="28"/>
                <w:lang w:eastAsia="ru-RU"/>
              </w:rPr>
              <w:t>енинград</w:t>
            </w:r>
            <w:r>
              <w:rPr>
                <w:sz w:val="28"/>
                <w:szCs w:val="28"/>
                <w:lang w:eastAsia="ru-RU"/>
              </w:rPr>
              <w:t>ская область, Волховский район, д.Кисельня, ул.Северная, д. 9/1</w:t>
            </w:r>
          </w:p>
        </w:tc>
        <w:tc>
          <w:tcPr>
            <w:tcW w:w="3437" w:type="dxa"/>
            <w:shd w:val="clear" w:color="auto" w:fill="auto"/>
          </w:tcPr>
          <w:p w:rsidR="004279F6" w:rsidRDefault="004279F6" w:rsidP="004279F6">
            <w:pPr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Кадастровый (или условный) номер:</w:t>
            </w:r>
          </w:p>
          <w:p w:rsidR="00CD319B" w:rsidRDefault="008179CA" w:rsidP="006F2807">
            <w:pPr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47:10:0117001:253</w:t>
            </w:r>
          </w:p>
          <w:p w:rsidR="006346DC" w:rsidRPr="0079119F" w:rsidRDefault="006F2807" w:rsidP="006F2807">
            <w:pPr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Зда</w:t>
            </w:r>
            <w:r w:rsidR="00A23613">
              <w:rPr>
                <w:sz w:val="28"/>
                <w:szCs w:val="28"/>
                <w:lang w:eastAsia="ru-RU"/>
              </w:rPr>
              <w:t>ние кир</w:t>
            </w:r>
            <w:r>
              <w:rPr>
                <w:sz w:val="28"/>
                <w:szCs w:val="28"/>
                <w:lang w:eastAsia="ru-RU"/>
              </w:rPr>
              <w:t>пичное, одно</w:t>
            </w:r>
            <w:r w:rsidR="005A76A0">
              <w:rPr>
                <w:sz w:val="28"/>
                <w:szCs w:val="28"/>
                <w:lang w:eastAsia="ru-RU"/>
              </w:rPr>
              <w:t>-</w:t>
            </w:r>
            <w:r>
              <w:rPr>
                <w:sz w:val="28"/>
                <w:szCs w:val="28"/>
                <w:lang w:eastAsia="ru-RU"/>
              </w:rPr>
              <w:t>этажное,</w:t>
            </w:r>
            <w:r w:rsidRPr="006F2807">
              <w:rPr>
                <w:sz w:val="28"/>
                <w:szCs w:val="28"/>
                <w:lang w:eastAsia="ru-RU"/>
              </w:rPr>
              <w:t xml:space="preserve"> </w:t>
            </w:r>
            <w:r w:rsidR="006346DC">
              <w:rPr>
                <w:sz w:val="28"/>
                <w:szCs w:val="28"/>
                <w:lang w:val="en-US" w:eastAsia="ru-RU"/>
              </w:rPr>
              <w:t>S</w:t>
            </w:r>
            <w:r w:rsidR="006346DC" w:rsidRPr="006F2807">
              <w:rPr>
                <w:sz w:val="28"/>
                <w:szCs w:val="28"/>
                <w:lang w:eastAsia="ru-RU"/>
              </w:rPr>
              <w:t xml:space="preserve"> - </w:t>
            </w:r>
            <w:r w:rsidR="006346DC">
              <w:rPr>
                <w:sz w:val="28"/>
                <w:szCs w:val="28"/>
                <w:lang w:eastAsia="ru-RU"/>
              </w:rPr>
              <w:t xml:space="preserve">2306,5 кв. м., </w:t>
            </w:r>
          </w:p>
        </w:tc>
        <w:tc>
          <w:tcPr>
            <w:tcW w:w="2127" w:type="dxa"/>
          </w:tcPr>
          <w:p w:rsidR="004A58D3" w:rsidRDefault="004A58D3" w:rsidP="00A23613">
            <w:pPr>
              <w:textAlignment w:val="baseline"/>
              <w:rPr>
                <w:sz w:val="28"/>
                <w:szCs w:val="28"/>
                <w:lang w:eastAsia="ru-RU"/>
              </w:rPr>
            </w:pPr>
          </w:p>
          <w:p w:rsidR="00CD319B" w:rsidRDefault="00CD319B" w:rsidP="004A58D3">
            <w:pPr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</w:p>
          <w:p w:rsidR="006346DC" w:rsidRDefault="00F24788" w:rsidP="00F24788">
            <w:pPr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1 070 000,00</w:t>
            </w:r>
          </w:p>
        </w:tc>
        <w:tc>
          <w:tcPr>
            <w:tcW w:w="2658" w:type="dxa"/>
            <w:shd w:val="clear" w:color="auto" w:fill="auto"/>
          </w:tcPr>
          <w:p w:rsidR="006346DC" w:rsidRPr="0079119F" w:rsidRDefault="006346DC" w:rsidP="00C17388">
            <w:pPr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Аукцион / оплата в течение 30 дней после заключения договора купли-продажи</w:t>
            </w:r>
          </w:p>
        </w:tc>
      </w:tr>
      <w:tr w:rsidR="007F173E" w:rsidRPr="0079119F" w:rsidTr="00F24788">
        <w:trPr>
          <w:trHeight w:val="1649"/>
        </w:trPr>
        <w:tc>
          <w:tcPr>
            <w:tcW w:w="568" w:type="dxa"/>
            <w:shd w:val="clear" w:color="auto" w:fill="auto"/>
          </w:tcPr>
          <w:p w:rsidR="006E01F4" w:rsidRPr="00DA1E23" w:rsidRDefault="006E01F4" w:rsidP="001F5B8B">
            <w:pPr>
              <w:jc w:val="center"/>
              <w:textAlignment w:val="baseline"/>
              <w:rPr>
                <w:sz w:val="28"/>
                <w:szCs w:val="28"/>
                <w:highlight w:val="yellow"/>
                <w:lang w:eastAsia="ru-RU"/>
              </w:rPr>
            </w:pPr>
          </w:p>
          <w:p w:rsidR="006E01F4" w:rsidRPr="00DA1E23" w:rsidRDefault="006E01F4" w:rsidP="001F5B8B">
            <w:pPr>
              <w:jc w:val="center"/>
              <w:textAlignment w:val="baseline"/>
              <w:rPr>
                <w:sz w:val="28"/>
                <w:szCs w:val="28"/>
                <w:highlight w:val="yellow"/>
                <w:lang w:eastAsia="ru-RU"/>
              </w:rPr>
            </w:pPr>
          </w:p>
          <w:p w:rsidR="007F173E" w:rsidRPr="00DA1E23" w:rsidRDefault="006E01F4" w:rsidP="001F5B8B">
            <w:pPr>
              <w:jc w:val="center"/>
              <w:textAlignment w:val="baseline"/>
              <w:rPr>
                <w:sz w:val="28"/>
                <w:szCs w:val="28"/>
                <w:highlight w:val="yellow"/>
                <w:lang w:eastAsia="ru-RU"/>
              </w:rPr>
            </w:pPr>
            <w:r w:rsidRPr="00810AD1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D47F8C" w:rsidRDefault="00D47F8C" w:rsidP="00D47F8C">
            <w:pPr>
              <w:suppressAutoHyphens w:val="0"/>
              <w:rPr>
                <w:color w:val="000000"/>
                <w:sz w:val="28"/>
                <w:szCs w:val="22"/>
              </w:rPr>
            </w:pPr>
          </w:p>
          <w:p w:rsidR="00D47F8C" w:rsidRDefault="00D47F8C" w:rsidP="00D47F8C">
            <w:pPr>
              <w:suppressAutoHyphens w:val="0"/>
              <w:rPr>
                <w:color w:val="000000"/>
                <w:sz w:val="28"/>
                <w:szCs w:val="22"/>
              </w:rPr>
            </w:pPr>
            <w:r w:rsidRPr="00D47F8C">
              <w:rPr>
                <w:color w:val="000000"/>
                <w:sz w:val="28"/>
                <w:szCs w:val="22"/>
              </w:rPr>
              <w:t xml:space="preserve">Здание </w:t>
            </w:r>
          </w:p>
          <w:p w:rsidR="00D47F8C" w:rsidRPr="00D47F8C" w:rsidRDefault="00D47F8C" w:rsidP="00D47F8C">
            <w:pPr>
              <w:suppressAutoHyphens w:val="0"/>
              <w:rPr>
                <w:color w:val="000000"/>
                <w:sz w:val="28"/>
                <w:szCs w:val="22"/>
                <w:lang w:eastAsia="ru-RU"/>
              </w:rPr>
            </w:pPr>
            <w:r w:rsidRPr="00D47F8C">
              <w:rPr>
                <w:color w:val="000000"/>
                <w:sz w:val="28"/>
                <w:szCs w:val="22"/>
              </w:rPr>
              <w:t>пожарного депо</w:t>
            </w:r>
          </w:p>
          <w:p w:rsidR="007F173E" w:rsidRPr="00DA1E23" w:rsidRDefault="007F173E" w:rsidP="006346DC">
            <w:pPr>
              <w:textAlignment w:val="baseline"/>
              <w:rPr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83" w:type="dxa"/>
            <w:shd w:val="clear" w:color="auto" w:fill="auto"/>
          </w:tcPr>
          <w:p w:rsidR="007F173E" w:rsidRPr="00810AD1" w:rsidRDefault="00D47F8C" w:rsidP="00551752">
            <w:pPr>
              <w:rPr>
                <w:sz w:val="28"/>
                <w:szCs w:val="28"/>
                <w:lang w:eastAsia="ru-RU"/>
              </w:rPr>
            </w:pPr>
            <w:r w:rsidRPr="00D47F8C">
              <w:rPr>
                <w:sz w:val="28"/>
                <w:szCs w:val="28"/>
                <w:lang w:eastAsia="ru-RU"/>
              </w:rPr>
              <w:t>Ленинградская обл, Волховский   р-н, д. Кисельня, ул. Поселковая, д.60</w:t>
            </w:r>
          </w:p>
        </w:tc>
        <w:tc>
          <w:tcPr>
            <w:tcW w:w="3437" w:type="dxa"/>
            <w:shd w:val="clear" w:color="auto" w:fill="auto"/>
          </w:tcPr>
          <w:p w:rsidR="00D47F8C" w:rsidRDefault="00D47F8C" w:rsidP="00D47F8C">
            <w:pPr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Кадастровый (или условный) номер:</w:t>
            </w:r>
          </w:p>
          <w:p w:rsidR="006B53E2" w:rsidRPr="006B53E2" w:rsidRDefault="000B2612" w:rsidP="002276CC">
            <w:pPr>
              <w:textAlignment w:val="baseline"/>
              <w:rPr>
                <w:sz w:val="28"/>
                <w:szCs w:val="28"/>
                <w:lang w:eastAsia="ru-RU"/>
              </w:rPr>
            </w:pPr>
            <w:r w:rsidRPr="000B2612">
              <w:rPr>
                <w:sz w:val="28"/>
                <w:szCs w:val="28"/>
                <w:lang w:eastAsia="ru-RU"/>
              </w:rPr>
              <w:t>47:10:0117001:156</w:t>
            </w:r>
            <w:r>
              <w:rPr>
                <w:sz w:val="28"/>
                <w:szCs w:val="28"/>
                <w:lang w:eastAsia="ru-RU"/>
              </w:rPr>
              <w:t xml:space="preserve">    </w:t>
            </w:r>
            <w:r w:rsidR="002276CC">
              <w:rPr>
                <w:sz w:val="28"/>
                <w:szCs w:val="28"/>
                <w:lang w:eastAsia="ru-RU"/>
              </w:rPr>
              <w:t xml:space="preserve">Здание одноэтажное, </w:t>
            </w:r>
            <w:r w:rsidR="002276CC" w:rsidRPr="002276CC">
              <w:rPr>
                <w:sz w:val="28"/>
                <w:szCs w:val="28"/>
                <w:lang w:eastAsia="ru-RU"/>
              </w:rPr>
              <w:t>КПД</w:t>
            </w:r>
            <w:r w:rsidR="002276CC">
              <w:rPr>
                <w:sz w:val="28"/>
                <w:szCs w:val="28"/>
                <w:lang w:eastAsia="ru-RU"/>
              </w:rPr>
              <w:t xml:space="preserve">, </w:t>
            </w:r>
            <w:r w:rsidR="002276CC" w:rsidRPr="002276CC">
              <w:rPr>
                <w:sz w:val="28"/>
                <w:szCs w:val="28"/>
                <w:lang w:eastAsia="ru-RU"/>
              </w:rPr>
              <w:t xml:space="preserve"> </w:t>
            </w:r>
            <w:r w:rsidR="002276CC">
              <w:rPr>
                <w:sz w:val="28"/>
                <w:szCs w:val="28"/>
                <w:lang w:val="en-US" w:eastAsia="ru-RU"/>
              </w:rPr>
              <w:t>S</w:t>
            </w:r>
            <w:r w:rsidR="002276CC" w:rsidRPr="002276CC">
              <w:rPr>
                <w:sz w:val="28"/>
                <w:szCs w:val="28"/>
                <w:lang w:eastAsia="ru-RU"/>
              </w:rPr>
              <w:t xml:space="preserve"> </w:t>
            </w:r>
            <w:r w:rsidR="002276CC">
              <w:rPr>
                <w:sz w:val="28"/>
                <w:szCs w:val="28"/>
                <w:lang w:eastAsia="ru-RU"/>
              </w:rPr>
              <w:t xml:space="preserve">- </w:t>
            </w:r>
            <w:r w:rsidR="002276CC" w:rsidRPr="002276CC">
              <w:rPr>
                <w:sz w:val="28"/>
                <w:szCs w:val="28"/>
                <w:lang w:eastAsia="ru-RU"/>
              </w:rPr>
              <w:t xml:space="preserve">379,2 кв. м.     </w:t>
            </w:r>
          </w:p>
        </w:tc>
        <w:tc>
          <w:tcPr>
            <w:tcW w:w="2127" w:type="dxa"/>
          </w:tcPr>
          <w:p w:rsidR="007F173E" w:rsidRDefault="007F173E" w:rsidP="004A58D3">
            <w:pPr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</w:p>
          <w:p w:rsidR="002276CC" w:rsidRPr="00810AD1" w:rsidRDefault="00F24788" w:rsidP="004A58D3">
            <w:pPr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768 000,00</w:t>
            </w:r>
          </w:p>
        </w:tc>
        <w:tc>
          <w:tcPr>
            <w:tcW w:w="2658" w:type="dxa"/>
            <w:shd w:val="clear" w:color="auto" w:fill="auto"/>
          </w:tcPr>
          <w:p w:rsidR="007F173E" w:rsidRPr="00810AD1" w:rsidRDefault="007F173E" w:rsidP="001F5B8B">
            <w:pPr>
              <w:textAlignment w:val="baseline"/>
              <w:rPr>
                <w:sz w:val="28"/>
                <w:szCs w:val="28"/>
                <w:lang w:eastAsia="ru-RU"/>
              </w:rPr>
            </w:pPr>
            <w:r w:rsidRPr="00810AD1">
              <w:rPr>
                <w:sz w:val="28"/>
                <w:szCs w:val="28"/>
                <w:lang w:eastAsia="ru-RU"/>
              </w:rPr>
              <w:t>Аукцион / оплата в течение 30 дней после заключения договора купли-продажи</w:t>
            </w:r>
          </w:p>
        </w:tc>
      </w:tr>
    </w:tbl>
    <w:p w:rsidR="00E33EEE" w:rsidRDefault="00E33EEE" w:rsidP="00E33EEE">
      <w:pPr>
        <w:shd w:val="clear" w:color="auto" w:fill="FFFFFF"/>
        <w:jc w:val="center"/>
        <w:textAlignment w:val="baseline"/>
        <w:rPr>
          <w:sz w:val="28"/>
          <w:szCs w:val="28"/>
          <w:lang w:eastAsia="ru-RU"/>
        </w:rPr>
      </w:pPr>
    </w:p>
    <w:p w:rsidR="00E33EEE" w:rsidRDefault="00170DD8" w:rsidP="00E33EEE">
      <w:pPr>
        <w:shd w:val="clear" w:color="auto" w:fill="FFFFFF"/>
        <w:jc w:val="center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</w:t>
      </w:r>
    </w:p>
    <w:p w:rsidR="00E33EEE" w:rsidRPr="002A2E98" w:rsidRDefault="00E33EEE" w:rsidP="00E33EEE">
      <w:pPr>
        <w:shd w:val="clear" w:color="auto" w:fill="FFFFFF"/>
        <w:jc w:val="center"/>
        <w:textAlignment w:val="baseline"/>
        <w:rPr>
          <w:sz w:val="28"/>
          <w:szCs w:val="28"/>
          <w:lang w:eastAsia="ru-RU"/>
        </w:rPr>
      </w:pPr>
    </w:p>
    <w:p w:rsidR="00B37021" w:rsidRDefault="00B37021">
      <w:pPr>
        <w:jc w:val="both"/>
      </w:pPr>
    </w:p>
    <w:sectPr w:rsidR="00B37021" w:rsidSect="00CB2340">
      <w:pgSz w:w="16838" w:h="11906" w:orient="landscape" w:code="9"/>
      <w:pgMar w:top="1134" w:right="567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9490D"/>
    <w:multiLevelType w:val="hybridMultilevel"/>
    <w:tmpl w:val="D76255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6D1294F"/>
    <w:multiLevelType w:val="hybridMultilevel"/>
    <w:tmpl w:val="19948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21453"/>
    <w:multiLevelType w:val="multilevel"/>
    <w:tmpl w:val="8B4C6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733E9"/>
    <w:rsid w:val="000B2612"/>
    <w:rsid w:val="001153E4"/>
    <w:rsid w:val="00170DD8"/>
    <w:rsid w:val="00173953"/>
    <w:rsid w:val="001F5B8B"/>
    <w:rsid w:val="002276CC"/>
    <w:rsid w:val="00254F60"/>
    <w:rsid w:val="00255BD8"/>
    <w:rsid w:val="002645BA"/>
    <w:rsid w:val="002A2E98"/>
    <w:rsid w:val="002A665B"/>
    <w:rsid w:val="002D2E4C"/>
    <w:rsid w:val="002F007B"/>
    <w:rsid w:val="00352087"/>
    <w:rsid w:val="00352315"/>
    <w:rsid w:val="0035387E"/>
    <w:rsid w:val="00362CE5"/>
    <w:rsid w:val="0038605E"/>
    <w:rsid w:val="00392ECD"/>
    <w:rsid w:val="003C1F6B"/>
    <w:rsid w:val="004279F6"/>
    <w:rsid w:val="004A58D3"/>
    <w:rsid w:val="004B15E9"/>
    <w:rsid w:val="005176BF"/>
    <w:rsid w:val="00551752"/>
    <w:rsid w:val="00552023"/>
    <w:rsid w:val="00571B1D"/>
    <w:rsid w:val="005A76A0"/>
    <w:rsid w:val="005F1CCA"/>
    <w:rsid w:val="006346DC"/>
    <w:rsid w:val="006377BB"/>
    <w:rsid w:val="00653957"/>
    <w:rsid w:val="00665A53"/>
    <w:rsid w:val="00692FCD"/>
    <w:rsid w:val="006A17E3"/>
    <w:rsid w:val="006B53E2"/>
    <w:rsid w:val="006D2A95"/>
    <w:rsid w:val="006E01F4"/>
    <w:rsid w:val="006F2807"/>
    <w:rsid w:val="00740F37"/>
    <w:rsid w:val="0077709A"/>
    <w:rsid w:val="0079119F"/>
    <w:rsid w:val="00793F63"/>
    <w:rsid w:val="007F173E"/>
    <w:rsid w:val="00806975"/>
    <w:rsid w:val="00810AD1"/>
    <w:rsid w:val="008179CA"/>
    <w:rsid w:val="00836EED"/>
    <w:rsid w:val="008824CE"/>
    <w:rsid w:val="008945D5"/>
    <w:rsid w:val="008F64DF"/>
    <w:rsid w:val="00961197"/>
    <w:rsid w:val="009964B7"/>
    <w:rsid w:val="009C17B9"/>
    <w:rsid w:val="00A07004"/>
    <w:rsid w:val="00A23613"/>
    <w:rsid w:val="00A2524B"/>
    <w:rsid w:val="00A26692"/>
    <w:rsid w:val="00A67C64"/>
    <w:rsid w:val="00B37021"/>
    <w:rsid w:val="00B83491"/>
    <w:rsid w:val="00BA3708"/>
    <w:rsid w:val="00BC1374"/>
    <w:rsid w:val="00BC7DD7"/>
    <w:rsid w:val="00BD73A8"/>
    <w:rsid w:val="00C15F04"/>
    <w:rsid w:val="00C17388"/>
    <w:rsid w:val="00C733E9"/>
    <w:rsid w:val="00C8102D"/>
    <w:rsid w:val="00CB2340"/>
    <w:rsid w:val="00CB31F7"/>
    <w:rsid w:val="00CD319B"/>
    <w:rsid w:val="00D02228"/>
    <w:rsid w:val="00D13733"/>
    <w:rsid w:val="00D47F8C"/>
    <w:rsid w:val="00D910FF"/>
    <w:rsid w:val="00DA1E23"/>
    <w:rsid w:val="00DB30ED"/>
    <w:rsid w:val="00DE3A0F"/>
    <w:rsid w:val="00E00207"/>
    <w:rsid w:val="00E0443E"/>
    <w:rsid w:val="00E1112D"/>
    <w:rsid w:val="00E33EEE"/>
    <w:rsid w:val="00EA4B6D"/>
    <w:rsid w:val="00EF2196"/>
    <w:rsid w:val="00F24788"/>
    <w:rsid w:val="00F64D81"/>
    <w:rsid w:val="00F801DC"/>
    <w:rsid w:val="00FF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4">
    <w:name w:val=" Знак Знак4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styleId="a3">
    <w:name w:val="Hyperlink"/>
    <w:rPr>
      <w:rFonts w:cs="Times New Roman"/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Body Text Indent"/>
    <w:basedOn w:val="a"/>
    <w:pPr>
      <w:spacing w:after="120"/>
      <w:ind w:left="283"/>
    </w:pPr>
  </w:style>
  <w:style w:type="paragraph" w:styleId="a8">
    <w:name w:val="Balloon Text"/>
    <w:basedOn w:val="a"/>
    <w:link w:val="a9"/>
    <w:uiPriority w:val="99"/>
    <w:semiHidden/>
    <w:unhideWhenUsed/>
    <w:rsid w:val="00C733E9"/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link w:val="a8"/>
    <w:uiPriority w:val="99"/>
    <w:semiHidden/>
    <w:rsid w:val="00C733E9"/>
    <w:rPr>
      <w:rFonts w:ascii="Segoe UI" w:hAnsi="Segoe UI" w:cs="Segoe UI"/>
      <w:sz w:val="18"/>
      <w:szCs w:val="18"/>
      <w:lang w:eastAsia="ar-SA"/>
    </w:rPr>
  </w:style>
  <w:style w:type="table" w:styleId="aa">
    <w:name w:val="Table Grid"/>
    <w:basedOn w:val="a1"/>
    <w:uiPriority w:val="39"/>
    <w:rsid w:val="00E33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0;&#1089;&#1077;&#1083;&#1100;&#1085;&#1103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5452</CharactersWithSpaces>
  <SharedDoc>false</SharedDoc>
  <HLinks>
    <vt:vector size="6" baseType="variant">
      <vt:variant>
        <vt:i4>71042078</vt:i4>
      </vt:variant>
      <vt:variant>
        <vt:i4>0</vt:i4>
      </vt:variant>
      <vt:variant>
        <vt:i4>0</vt:i4>
      </vt:variant>
      <vt:variant>
        <vt:i4>5</vt:i4>
      </vt:variant>
      <vt:variant>
        <vt:lpwstr>http://www.кисельня.рф/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Admin</cp:lastModifiedBy>
  <cp:revision>2</cp:revision>
  <cp:lastPrinted>2016-10-28T07:10:00Z</cp:lastPrinted>
  <dcterms:created xsi:type="dcterms:W3CDTF">2019-01-11T13:11:00Z</dcterms:created>
  <dcterms:modified xsi:type="dcterms:W3CDTF">2019-01-11T13:11:00Z</dcterms:modified>
</cp:coreProperties>
</file>